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E9E38" w14:textId="77777777" w:rsidR="00857F4D" w:rsidRPr="00857F4D" w:rsidRDefault="00857F4D" w:rsidP="00857F4D">
      <w:pPr>
        <w:keepNext/>
        <w:pBdr>
          <w:bottom w:val="single" w:sz="8" w:space="1" w:color="000080"/>
        </w:pBdr>
        <w:tabs>
          <w:tab w:val="left" w:pos="0"/>
        </w:tabs>
        <w:suppressAutoHyphens/>
        <w:spacing w:before="57" w:after="57" w:line="240" w:lineRule="auto"/>
        <w:jc w:val="both"/>
        <w:outlineLvl w:val="1"/>
        <w:rPr>
          <w:rFonts w:ascii="Calibri" w:eastAsia="Times New Roman" w:hAnsi="Calibri" w:cs="Arial"/>
          <w:b/>
          <w:color w:val="002060"/>
          <w:sz w:val="24"/>
          <w:lang w:eastAsia="ar-SA"/>
        </w:rPr>
      </w:pPr>
      <w:bookmarkStart w:id="0" w:name="_Toc108520193"/>
      <w:r w:rsidRPr="00857F4D">
        <w:rPr>
          <w:rFonts w:ascii="Calibri" w:eastAsia="Times New Roman" w:hAnsi="Calibri" w:cs="Arial"/>
          <w:b/>
          <w:color w:val="002060"/>
          <w:sz w:val="24"/>
          <w:lang w:eastAsia="ar-SA"/>
        </w:rPr>
        <w:t xml:space="preserve">ΠΑΡΑΡΤΗΜΑ </w:t>
      </w:r>
      <w:r w:rsidRPr="00857F4D">
        <w:rPr>
          <w:rFonts w:ascii="Calibri" w:eastAsia="Times New Roman" w:hAnsi="Calibri" w:cs="Arial"/>
          <w:b/>
          <w:color w:val="002060"/>
          <w:sz w:val="24"/>
          <w:lang w:val="en-US" w:eastAsia="ar-SA"/>
        </w:rPr>
        <w:t>IV</w:t>
      </w:r>
      <w:r w:rsidRPr="00857F4D">
        <w:rPr>
          <w:rFonts w:ascii="Calibri" w:eastAsia="Times New Roman" w:hAnsi="Calibri" w:cs="Arial"/>
          <w:b/>
          <w:color w:val="002060"/>
          <w:sz w:val="24"/>
          <w:lang w:eastAsia="ar-SA"/>
        </w:rPr>
        <w:t xml:space="preserve"> – Υπόδειγμα Υπεύθυνης Δήλωσης</w:t>
      </w:r>
      <w:bookmarkEnd w:id="0"/>
    </w:p>
    <w:p w14:paraId="7FC8B3C4" w14:textId="77777777" w:rsidR="00857F4D" w:rsidRPr="00857F4D" w:rsidRDefault="00857F4D" w:rsidP="00857F4D">
      <w:pPr>
        <w:tabs>
          <w:tab w:val="left" w:pos="567"/>
          <w:tab w:val="left" w:pos="1134"/>
          <w:tab w:val="left" w:pos="1701"/>
        </w:tabs>
        <w:suppressAutoHyphens/>
        <w:spacing w:before="120" w:after="0" w:line="240" w:lineRule="auto"/>
        <w:ind w:right="566"/>
        <w:jc w:val="center"/>
        <w:rPr>
          <w:rFonts w:ascii="Calibri" w:eastAsia="Times New Roman" w:hAnsi="Calibri" w:cs="Calibri"/>
          <w:b/>
          <w:sz w:val="20"/>
          <w:szCs w:val="20"/>
          <w:lang w:eastAsia="zh-CN"/>
        </w:rPr>
      </w:pPr>
    </w:p>
    <w:p w14:paraId="51A555D8" w14:textId="77777777" w:rsidR="00857F4D" w:rsidRPr="00857F4D" w:rsidRDefault="00857F4D" w:rsidP="00857F4D">
      <w:pPr>
        <w:keepNext/>
        <w:suppressAutoHyphens/>
        <w:spacing w:after="0" w:line="240" w:lineRule="auto"/>
        <w:jc w:val="both"/>
        <w:outlineLvl w:val="2"/>
        <w:rPr>
          <w:rFonts w:ascii="Arial" w:eastAsia="Times New Roman" w:hAnsi="Arial" w:cs="Arial"/>
          <w:b/>
          <w:bCs/>
          <w:sz w:val="28"/>
          <w:szCs w:val="24"/>
          <w:lang w:eastAsia="el-GR"/>
        </w:rPr>
      </w:pPr>
    </w:p>
    <w:p w14:paraId="4EDB322F" w14:textId="77777777" w:rsidR="00857F4D" w:rsidRPr="00857F4D" w:rsidRDefault="00857F4D" w:rsidP="00857F4D">
      <w:pPr>
        <w:keepNext/>
        <w:suppressAutoHyphens/>
        <w:spacing w:after="0" w:line="240" w:lineRule="auto"/>
        <w:jc w:val="center"/>
        <w:outlineLvl w:val="2"/>
        <w:rPr>
          <w:rFonts w:ascii="Arial" w:eastAsia="Times New Roman" w:hAnsi="Arial" w:cs="Arial"/>
          <w:b/>
          <w:bCs/>
          <w:sz w:val="28"/>
          <w:szCs w:val="24"/>
          <w:lang w:eastAsia="el-GR"/>
        </w:rPr>
      </w:pPr>
      <w:r w:rsidRPr="00857F4D">
        <w:rPr>
          <w:rFonts w:ascii="Arial" w:eastAsia="Times New Roman" w:hAnsi="Arial" w:cs="Arial"/>
          <w:b/>
          <w:bCs/>
          <w:sz w:val="28"/>
          <w:szCs w:val="24"/>
          <w:lang w:eastAsia="el-GR"/>
        </w:rPr>
        <w:t>ΥΠΕΥΘΥΝΗ ΔΗΛΩΣΗ</w:t>
      </w:r>
    </w:p>
    <w:p w14:paraId="4A21126F" w14:textId="77777777" w:rsidR="00857F4D" w:rsidRPr="00857F4D" w:rsidRDefault="00857F4D" w:rsidP="00857F4D">
      <w:pPr>
        <w:keepNext/>
        <w:suppressAutoHyphens/>
        <w:spacing w:after="0" w:line="240" w:lineRule="auto"/>
        <w:jc w:val="center"/>
        <w:outlineLvl w:val="2"/>
        <w:rPr>
          <w:rFonts w:ascii="Arial" w:eastAsia="Times New Roman" w:hAnsi="Arial" w:cs="Arial"/>
          <w:b/>
          <w:bCs/>
          <w:sz w:val="24"/>
          <w:szCs w:val="24"/>
          <w:vertAlign w:val="superscript"/>
          <w:lang w:eastAsia="el-GR"/>
        </w:rPr>
      </w:pPr>
      <w:r w:rsidRPr="00857F4D">
        <w:rPr>
          <w:rFonts w:ascii="Arial" w:eastAsia="Times New Roman" w:hAnsi="Arial" w:cs="Arial"/>
          <w:b/>
          <w:bCs/>
          <w:sz w:val="24"/>
          <w:szCs w:val="24"/>
          <w:vertAlign w:val="superscript"/>
          <w:lang w:eastAsia="el-GR"/>
        </w:rPr>
        <w:t>(άρθρο 8 Ν.1599/1986)</w:t>
      </w:r>
    </w:p>
    <w:p w14:paraId="71CD1299" w14:textId="77777777" w:rsidR="00857F4D" w:rsidRPr="00857F4D" w:rsidRDefault="00857F4D" w:rsidP="00857F4D">
      <w:pPr>
        <w:suppressAutoHyphens/>
        <w:spacing w:after="0" w:line="240" w:lineRule="auto"/>
        <w:jc w:val="both"/>
        <w:rPr>
          <w:rFonts w:ascii="Times New Roman" w:eastAsia="Times New Roman" w:hAnsi="Times New Roman" w:cs="Times New Roman"/>
          <w:sz w:val="24"/>
          <w:szCs w:val="24"/>
          <w:lang w:eastAsia="el-GR"/>
        </w:rPr>
      </w:pPr>
    </w:p>
    <w:p w14:paraId="634F7576" w14:textId="77777777" w:rsidR="00857F4D" w:rsidRPr="00857F4D" w:rsidRDefault="00857F4D" w:rsidP="00857F4D">
      <w:pPr>
        <w:pBdr>
          <w:top w:val="single" w:sz="4" w:space="1" w:color="auto"/>
          <w:left w:val="single" w:sz="4" w:space="4" w:color="auto"/>
          <w:bottom w:val="single" w:sz="4" w:space="1" w:color="auto"/>
          <w:right w:val="single" w:sz="4" w:space="7" w:color="auto"/>
        </w:pBdr>
        <w:suppressAutoHyphens/>
        <w:spacing w:after="0" w:line="240" w:lineRule="auto"/>
        <w:ind w:right="139"/>
        <w:jc w:val="center"/>
        <w:rPr>
          <w:rFonts w:ascii="Times New Roman" w:eastAsia="Times New Roman" w:hAnsi="Times New Roman" w:cs="Times New Roman"/>
          <w:sz w:val="18"/>
          <w:szCs w:val="24"/>
          <w:lang w:eastAsia="el-GR"/>
        </w:rPr>
      </w:pPr>
      <w:r w:rsidRPr="00857F4D">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w:t>
      </w:r>
    </w:p>
    <w:p w14:paraId="7A5A0FB2" w14:textId="77777777" w:rsidR="00857F4D" w:rsidRPr="00857F4D" w:rsidRDefault="00857F4D" w:rsidP="00857F4D">
      <w:pPr>
        <w:pBdr>
          <w:top w:val="single" w:sz="4" w:space="1" w:color="auto"/>
          <w:left w:val="single" w:sz="4" w:space="4" w:color="auto"/>
          <w:bottom w:val="single" w:sz="4" w:space="1" w:color="auto"/>
          <w:right w:val="single" w:sz="4" w:space="7" w:color="auto"/>
        </w:pBdr>
        <w:suppressAutoHyphens/>
        <w:spacing w:after="0" w:line="240" w:lineRule="auto"/>
        <w:ind w:right="139"/>
        <w:jc w:val="center"/>
        <w:rPr>
          <w:rFonts w:ascii="Times New Roman" w:eastAsia="Times New Roman" w:hAnsi="Times New Roman" w:cs="Times New Roman"/>
          <w:sz w:val="18"/>
          <w:szCs w:val="24"/>
          <w:lang w:val="en-GB" w:eastAsia="el-GR"/>
        </w:rPr>
      </w:pPr>
      <w:r w:rsidRPr="00857F4D">
        <w:rPr>
          <w:rFonts w:ascii="Times New Roman" w:eastAsia="Times New Roman" w:hAnsi="Times New Roman" w:cs="Times New Roman"/>
          <w:sz w:val="18"/>
          <w:szCs w:val="24"/>
          <w:lang w:val="en-GB" w:eastAsia="el-GR"/>
        </w:rPr>
        <w:t>παρ. 4 Ν. 1599/1986)</w:t>
      </w:r>
    </w:p>
    <w:p w14:paraId="6C192C14" w14:textId="77777777" w:rsidR="00857F4D" w:rsidRPr="00857F4D" w:rsidRDefault="00857F4D" w:rsidP="00857F4D">
      <w:pPr>
        <w:suppressAutoHyphens/>
        <w:spacing w:after="120" w:line="240" w:lineRule="auto"/>
        <w:jc w:val="both"/>
        <w:rPr>
          <w:rFonts w:ascii="Arial" w:eastAsia="Times New Roman" w:hAnsi="Arial" w:cs="Arial"/>
          <w:szCs w:val="24"/>
          <w:lang w:val="en-GB" w:eastAsia="el-GR"/>
        </w:rPr>
      </w:pPr>
    </w:p>
    <w:p w14:paraId="1CBCE464" w14:textId="77777777" w:rsidR="00857F4D" w:rsidRPr="00857F4D" w:rsidRDefault="00857F4D" w:rsidP="00857F4D">
      <w:pPr>
        <w:suppressAutoHyphens/>
        <w:spacing w:after="0" w:line="240" w:lineRule="auto"/>
        <w:jc w:val="both"/>
        <w:rPr>
          <w:rFonts w:ascii="Arial" w:eastAsia="Times New Roman" w:hAnsi="Arial" w:cs="Times New Roman"/>
          <w:sz w:val="20"/>
          <w:szCs w:val="24"/>
          <w:lang w:val="en-GB"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857F4D" w:rsidRPr="00857F4D" w14:paraId="64B1D061" w14:textId="77777777" w:rsidTr="00207E4F">
        <w:trPr>
          <w:gridAfter w:val="1"/>
          <w:wAfter w:w="6" w:type="dxa"/>
          <w:cantSplit/>
          <w:trHeight w:val="415"/>
          <w:jc w:val="center"/>
        </w:trPr>
        <w:tc>
          <w:tcPr>
            <w:tcW w:w="1368" w:type="dxa"/>
          </w:tcPr>
          <w:p w14:paraId="1592A42D" w14:textId="77777777" w:rsidR="00857F4D" w:rsidRPr="00857F4D" w:rsidRDefault="00857F4D" w:rsidP="00857F4D">
            <w:pPr>
              <w:suppressAutoHyphens/>
              <w:spacing w:before="240" w:after="0" w:line="240" w:lineRule="auto"/>
              <w:ind w:right="-6878"/>
              <w:jc w:val="both"/>
              <w:rPr>
                <w:rFonts w:ascii="Arial" w:eastAsia="Times New Roman" w:hAnsi="Arial" w:cs="Times New Roman"/>
                <w:sz w:val="20"/>
                <w:szCs w:val="24"/>
                <w:lang w:val="en-GB" w:eastAsia="el-GR"/>
              </w:rPr>
            </w:pPr>
            <w:proofErr w:type="gramStart"/>
            <w:r w:rsidRPr="00857F4D">
              <w:rPr>
                <w:rFonts w:ascii="Arial" w:eastAsia="Times New Roman" w:hAnsi="Arial" w:cs="Times New Roman"/>
                <w:sz w:val="20"/>
                <w:szCs w:val="24"/>
                <w:lang w:val="en-GB" w:eastAsia="el-GR"/>
              </w:rPr>
              <w:t>ΠΡΟΣ</w:t>
            </w:r>
            <w:r w:rsidRPr="00857F4D">
              <w:rPr>
                <w:rFonts w:ascii="Arial" w:eastAsia="Times New Roman" w:hAnsi="Arial" w:cs="Times New Roman"/>
                <w:sz w:val="20"/>
                <w:szCs w:val="24"/>
                <w:vertAlign w:val="superscript"/>
                <w:lang w:val="en-GB" w:eastAsia="el-GR"/>
              </w:rPr>
              <w:t>(</w:t>
            </w:r>
            <w:proofErr w:type="gramEnd"/>
            <w:r w:rsidRPr="00857F4D">
              <w:rPr>
                <w:rFonts w:ascii="Arial" w:eastAsia="Times New Roman" w:hAnsi="Arial" w:cs="Times New Roman"/>
                <w:sz w:val="20"/>
                <w:szCs w:val="24"/>
                <w:vertAlign w:val="superscript"/>
                <w:lang w:val="en-GB" w:eastAsia="el-GR"/>
              </w:rPr>
              <w:t>1)</w:t>
            </w:r>
            <w:r w:rsidRPr="00857F4D">
              <w:rPr>
                <w:rFonts w:ascii="Arial" w:eastAsia="Times New Roman" w:hAnsi="Arial" w:cs="Times New Roman"/>
                <w:sz w:val="20"/>
                <w:szCs w:val="24"/>
                <w:lang w:val="en-GB" w:eastAsia="el-GR"/>
              </w:rPr>
              <w:t>:</w:t>
            </w:r>
          </w:p>
        </w:tc>
        <w:tc>
          <w:tcPr>
            <w:tcW w:w="9000" w:type="dxa"/>
            <w:gridSpan w:val="15"/>
            <w:vAlign w:val="center"/>
          </w:tcPr>
          <w:p w14:paraId="35B10FA4" w14:textId="77777777" w:rsidR="00857F4D" w:rsidRPr="00857F4D" w:rsidRDefault="00857F4D" w:rsidP="00857F4D">
            <w:pPr>
              <w:suppressAutoHyphens/>
              <w:spacing w:after="0" w:line="240" w:lineRule="auto"/>
              <w:ind w:right="-6878"/>
              <w:jc w:val="both"/>
              <w:rPr>
                <w:rFonts w:ascii="Arial" w:eastAsia="Times New Roman" w:hAnsi="Arial" w:cs="Arial"/>
                <w:b/>
                <w:sz w:val="24"/>
                <w:szCs w:val="24"/>
                <w:lang w:val="en-GB" w:eastAsia="el-GR"/>
              </w:rPr>
            </w:pPr>
            <w:r w:rsidRPr="00857F4D">
              <w:rPr>
                <w:rFonts w:ascii="Arial" w:eastAsia="Times New Roman" w:hAnsi="Arial" w:cs="Arial"/>
                <w:b/>
                <w:sz w:val="24"/>
                <w:szCs w:val="24"/>
                <w:lang w:val="en-GB" w:eastAsia="el-GR"/>
              </w:rPr>
              <w:t>ΠΕΡΙΦΕΡΕΙΑ ΚΡΗΤΗΣ</w:t>
            </w:r>
          </w:p>
        </w:tc>
      </w:tr>
      <w:tr w:rsidR="00857F4D" w:rsidRPr="00857F4D" w14:paraId="65155E28" w14:textId="77777777" w:rsidTr="00207E4F">
        <w:trPr>
          <w:gridAfter w:val="1"/>
          <w:wAfter w:w="6" w:type="dxa"/>
          <w:cantSplit/>
          <w:trHeight w:val="415"/>
          <w:jc w:val="center"/>
        </w:trPr>
        <w:tc>
          <w:tcPr>
            <w:tcW w:w="1368" w:type="dxa"/>
          </w:tcPr>
          <w:p w14:paraId="14941639" w14:textId="77777777" w:rsidR="00857F4D" w:rsidRPr="00857F4D" w:rsidRDefault="00857F4D" w:rsidP="00857F4D">
            <w:pPr>
              <w:suppressAutoHyphens/>
              <w:spacing w:before="240" w:after="0" w:line="240" w:lineRule="auto"/>
              <w:ind w:right="-6878"/>
              <w:jc w:val="both"/>
              <w:rPr>
                <w:rFonts w:ascii="Arial" w:eastAsia="Times New Roman" w:hAnsi="Arial" w:cs="Times New Roman"/>
                <w:sz w:val="16"/>
                <w:szCs w:val="24"/>
                <w:lang w:val="en-GB" w:eastAsia="el-GR"/>
              </w:rPr>
            </w:pPr>
            <w:r w:rsidRPr="00857F4D">
              <w:rPr>
                <w:rFonts w:ascii="Arial" w:eastAsia="Times New Roman" w:hAnsi="Arial" w:cs="Times New Roman"/>
                <w:sz w:val="16"/>
                <w:szCs w:val="24"/>
                <w:lang w:val="en-GB" w:eastAsia="el-GR"/>
              </w:rPr>
              <w:t xml:space="preserve">Ο – Η </w:t>
            </w:r>
            <w:proofErr w:type="spellStart"/>
            <w:r w:rsidRPr="00857F4D">
              <w:rPr>
                <w:rFonts w:ascii="Arial" w:eastAsia="Times New Roman" w:hAnsi="Arial" w:cs="Times New Roman"/>
                <w:sz w:val="16"/>
                <w:szCs w:val="24"/>
                <w:lang w:val="en-GB" w:eastAsia="el-GR"/>
              </w:rPr>
              <w:t>Όνομ</w:t>
            </w:r>
            <w:proofErr w:type="spellEnd"/>
            <w:r w:rsidRPr="00857F4D">
              <w:rPr>
                <w:rFonts w:ascii="Arial" w:eastAsia="Times New Roman" w:hAnsi="Arial" w:cs="Times New Roman"/>
                <w:sz w:val="16"/>
                <w:szCs w:val="24"/>
                <w:lang w:val="en-GB" w:eastAsia="el-GR"/>
              </w:rPr>
              <w:t>α:</w:t>
            </w:r>
          </w:p>
        </w:tc>
        <w:tc>
          <w:tcPr>
            <w:tcW w:w="3749" w:type="dxa"/>
            <w:gridSpan w:val="6"/>
            <w:vAlign w:val="center"/>
          </w:tcPr>
          <w:p w14:paraId="10253B49" w14:textId="77777777" w:rsidR="00857F4D" w:rsidRPr="00857F4D" w:rsidRDefault="00857F4D" w:rsidP="00857F4D">
            <w:pPr>
              <w:suppressAutoHyphens/>
              <w:spacing w:after="0" w:line="240" w:lineRule="auto"/>
              <w:ind w:right="-6878"/>
              <w:jc w:val="both"/>
              <w:rPr>
                <w:rFonts w:ascii="Arial" w:eastAsia="Times New Roman" w:hAnsi="Arial" w:cs="Arial"/>
                <w:b/>
                <w:sz w:val="24"/>
                <w:szCs w:val="24"/>
                <w:lang w:val="en-US" w:eastAsia="el-GR"/>
              </w:rPr>
            </w:pPr>
          </w:p>
        </w:tc>
        <w:tc>
          <w:tcPr>
            <w:tcW w:w="1080" w:type="dxa"/>
            <w:gridSpan w:val="3"/>
          </w:tcPr>
          <w:p w14:paraId="7F602A4B" w14:textId="77777777" w:rsidR="00857F4D" w:rsidRPr="00857F4D" w:rsidRDefault="00857F4D" w:rsidP="00857F4D">
            <w:pPr>
              <w:suppressAutoHyphens/>
              <w:spacing w:before="240" w:after="0" w:line="240" w:lineRule="auto"/>
              <w:ind w:right="-6878"/>
              <w:jc w:val="both"/>
              <w:rPr>
                <w:rFonts w:ascii="Arial" w:eastAsia="Times New Roman" w:hAnsi="Arial" w:cs="Times New Roman"/>
                <w:sz w:val="16"/>
                <w:szCs w:val="24"/>
                <w:lang w:val="en-GB" w:eastAsia="el-GR"/>
              </w:rPr>
            </w:pPr>
            <w:r w:rsidRPr="00857F4D">
              <w:rPr>
                <w:rFonts w:ascii="Arial" w:eastAsia="Times New Roman" w:hAnsi="Arial" w:cs="Times New Roman"/>
                <w:sz w:val="16"/>
                <w:szCs w:val="24"/>
                <w:lang w:val="en-GB" w:eastAsia="el-GR"/>
              </w:rPr>
              <w:t>Επ</w:t>
            </w:r>
            <w:proofErr w:type="spellStart"/>
            <w:r w:rsidRPr="00857F4D">
              <w:rPr>
                <w:rFonts w:ascii="Arial" w:eastAsia="Times New Roman" w:hAnsi="Arial" w:cs="Times New Roman"/>
                <w:sz w:val="16"/>
                <w:szCs w:val="24"/>
                <w:lang w:val="en-GB" w:eastAsia="el-GR"/>
              </w:rPr>
              <w:t>ώνυμο</w:t>
            </w:r>
            <w:proofErr w:type="spellEnd"/>
            <w:r w:rsidRPr="00857F4D">
              <w:rPr>
                <w:rFonts w:ascii="Arial" w:eastAsia="Times New Roman" w:hAnsi="Arial" w:cs="Times New Roman"/>
                <w:sz w:val="16"/>
                <w:szCs w:val="24"/>
                <w:lang w:val="en-GB" w:eastAsia="el-GR"/>
              </w:rPr>
              <w:t>:</w:t>
            </w:r>
          </w:p>
        </w:tc>
        <w:tc>
          <w:tcPr>
            <w:tcW w:w="4171" w:type="dxa"/>
            <w:gridSpan w:val="6"/>
            <w:vAlign w:val="center"/>
          </w:tcPr>
          <w:p w14:paraId="27438A17" w14:textId="77777777" w:rsidR="00857F4D" w:rsidRPr="00857F4D" w:rsidRDefault="00857F4D" w:rsidP="00857F4D">
            <w:pPr>
              <w:suppressAutoHyphens/>
              <w:spacing w:after="0" w:line="240" w:lineRule="auto"/>
              <w:ind w:right="-6878"/>
              <w:jc w:val="both"/>
              <w:rPr>
                <w:rFonts w:ascii="Arial" w:eastAsia="Times New Roman" w:hAnsi="Arial" w:cs="Arial"/>
                <w:b/>
                <w:sz w:val="24"/>
                <w:szCs w:val="24"/>
                <w:lang w:val="en-US" w:eastAsia="el-GR"/>
              </w:rPr>
            </w:pPr>
          </w:p>
        </w:tc>
      </w:tr>
      <w:tr w:rsidR="00857F4D" w:rsidRPr="00857F4D" w14:paraId="771A6742" w14:textId="77777777" w:rsidTr="00207E4F">
        <w:trPr>
          <w:gridAfter w:val="1"/>
          <w:wAfter w:w="6" w:type="dxa"/>
          <w:cantSplit/>
          <w:trHeight w:val="99"/>
          <w:jc w:val="center"/>
        </w:trPr>
        <w:tc>
          <w:tcPr>
            <w:tcW w:w="2448" w:type="dxa"/>
            <w:gridSpan w:val="4"/>
          </w:tcPr>
          <w:p w14:paraId="7FCA2182"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Όνομ</w:t>
            </w:r>
            <w:proofErr w:type="spellEnd"/>
            <w:r w:rsidRPr="00857F4D">
              <w:rPr>
                <w:rFonts w:ascii="Arial" w:eastAsia="Times New Roman" w:hAnsi="Arial" w:cs="Times New Roman"/>
                <w:sz w:val="16"/>
                <w:szCs w:val="24"/>
                <w:lang w:val="en-GB" w:eastAsia="el-GR"/>
              </w:rPr>
              <w:t>α και Επ</w:t>
            </w:r>
            <w:proofErr w:type="spellStart"/>
            <w:r w:rsidRPr="00857F4D">
              <w:rPr>
                <w:rFonts w:ascii="Arial" w:eastAsia="Times New Roman" w:hAnsi="Arial" w:cs="Times New Roman"/>
                <w:sz w:val="16"/>
                <w:szCs w:val="24"/>
                <w:lang w:val="en-GB" w:eastAsia="el-GR"/>
              </w:rPr>
              <w:t>ώνυμο</w:t>
            </w:r>
            <w:proofErr w:type="spellEnd"/>
            <w:r w:rsidRPr="00857F4D">
              <w:rPr>
                <w:rFonts w:ascii="Arial" w:eastAsia="Times New Roman" w:hAnsi="Arial" w:cs="Times New Roman"/>
                <w:sz w:val="16"/>
                <w:szCs w:val="24"/>
                <w:lang w:val="en-GB" w:eastAsia="el-GR"/>
              </w:rPr>
              <w:t xml:space="preserve"> Πα</w:t>
            </w:r>
            <w:proofErr w:type="spellStart"/>
            <w:r w:rsidRPr="00857F4D">
              <w:rPr>
                <w:rFonts w:ascii="Arial" w:eastAsia="Times New Roman" w:hAnsi="Arial" w:cs="Times New Roman"/>
                <w:sz w:val="16"/>
                <w:szCs w:val="24"/>
                <w:lang w:val="en-GB" w:eastAsia="el-GR"/>
              </w:rPr>
              <w:t>τέρ</w:t>
            </w:r>
            <w:proofErr w:type="spellEnd"/>
            <w:r w:rsidRPr="00857F4D">
              <w:rPr>
                <w:rFonts w:ascii="Arial" w:eastAsia="Times New Roman" w:hAnsi="Arial" w:cs="Times New Roman"/>
                <w:sz w:val="16"/>
                <w:szCs w:val="24"/>
                <w:lang w:val="en-GB" w:eastAsia="el-GR"/>
              </w:rPr>
              <w:t xml:space="preserve">α: </w:t>
            </w:r>
          </w:p>
        </w:tc>
        <w:tc>
          <w:tcPr>
            <w:tcW w:w="7920" w:type="dxa"/>
            <w:gridSpan w:val="12"/>
            <w:vAlign w:val="center"/>
          </w:tcPr>
          <w:p w14:paraId="08747789"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r>
      <w:tr w:rsidR="00857F4D" w:rsidRPr="00857F4D" w14:paraId="2C66DA05" w14:textId="77777777" w:rsidTr="00207E4F">
        <w:trPr>
          <w:gridAfter w:val="1"/>
          <w:wAfter w:w="6" w:type="dxa"/>
          <w:cantSplit/>
          <w:trHeight w:val="99"/>
          <w:jc w:val="center"/>
        </w:trPr>
        <w:tc>
          <w:tcPr>
            <w:tcW w:w="2448" w:type="dxa"/>
            <w:gridSpan w:val="4"/>
          </w:tcPr>
          <w:p w14:paraId="4AF83A6C"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Όνομ</w:t>
            </w:r>
            <w:proofErr w:type="spellEnd"/>
            <w:r w:rsidRPr="00857F4D">
              <w:rPr>
                <w:rFonts w:ascii="Arial" w:eastAsia="Times New Roman" w:hAnsi="Arial" w:cs="Times New Roman"/>
                <w:sz w:val="16"/>
                <w:szCs w:val="24"/>
                <w:lang w:val="en-GB" w:eastAsia="el-GR"/>
              </w:rPr>
              <w:t>α και Επ</w:t>
            </w:r>
            <w:proofErr w:type="spellStart"/>
            <w:r w:rsidRPr="00857F4D">
              <w:rPr>
                <w:rFonts w:ascii="Arial" w:eastAsia="Times New Roman" w:hAnsi="Arial" w:cs="Times New Roman"/>
                <w:sz w:val="16"/>
                <w:szCs w:val="24"/>
                <w:lang w:val="en-GB" w:eastAsia="el-GR"/>
              </w:rPr>
              <w:t>ώνυμο</w:t>
            </w:r>
            <w:proofErr w:type="spellEnd"/>
            <w:r w:rsidRPr="00857F4D">
              <w:rPr>
                <w:rFonts w:ascii="Arial" w:eastAsia="Times New Roman" w:hAnsi="Arial" w:cs="Times New Roman"/>
                <w:sz w:val="16"/>
                <w:szCs w:val="24"/>
                <w:lang w:val="en-GB" w:eastAsia="el-GR"/>
              </w:rPr>
              <w:t xml:space="preserve"> </w:t>
            </w:r>
            <w:proofErr w:type="spellStart"/>
            <w:r w:rsidRPr="00857F4D">
              <w:rPr>
                <w:rFonts w:ascii="Arial" w:eastAsia="Times New Roman" w:hAnsi="Arial" w:cs="Times New Roman"/>
                <w:sz w:val="16"/>
                <w:szCs w:val="24"/>
                <w:lang w:val="en-GB" w:eastAsia="el-GR"/>
              </w:rPr>
              <w:t>Μητέρ</w:t>
            </w:r>
            <w:proofErr w:type="spellEnd"/>
            <w:r w:rsidRPr="00857F4D">
              <w:rPr>
                <w:rFonts w:ascii="Arial" w:eastAsia="Times New Roman" w:hAnsi="Arial" w:cs="Times New Roman"/>
                <w:sz w:val="16"/>
                <w:szCs w:val="24"/>
                <w:lang w:val="en-GB" w:eastAsia="el-GR"/>
              </w:rPr>
              <w:t>ας:</w:t>
            </w:r>
          </w:p>
        </w:tc>
        <w:tc>
          <w:tcPr>
            <w:tcW w:w="7920" w:type="dxa"/>
            <w:gridSpan w:val="12"/>
            <w:vAlign w:val="center"/>
          </w:tcPr>
          <w:p w14:paraId="2FE62D5B"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r>
      <w:tr w:rsidR="00857F4D" w:rsidRPr="00857F4D" w14:paraId="5542543F" w14:textId="77777777" w:rsidTr="00207E4F">
        <w:trPr>
          <w:gridAfter w:val="1"/>
          <w:wAfter w:w="6" w:type="dxa"/>
          <w:cantSplit/>
          <w:jc w:val="center"/>
        </w:trPr>
        <w:tc>
          <w:tcPr>
            <w:tcW w:w="2448" w:type="dxa"/>
            <w:gridSpan w:val="4"/>
          </w:tcPr>
          <w:p w14:paraId="00C6C31E" w14:textId="77777777" w:rsidR="00857F4D" w:rsidRPr="00857F4D" w:rsidRDefault="00857F4D" w:rsidP="00857F4D">
            <w:pPr>
              <w:suppressAutoHyphens/>
              <w:spacing w:before="240" w:after="0" w:line="240" w:lineRule="auto"/>
              <w:ind w:right="-2332"/>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Ημερομηνί</w:t>
            </w:r>
            <w:proofErr w:type="spellEnd"/>
            <w:r w:rsidRPr="00857F4D">
              <w:rPr>
                <w:rFonts w:ascii="Arial" w:eastAsia="Times New Roman" w:hAnsi="Arial" w:cs="Times New Roman"/>
                <w:sz w:val="16"/>
                <w:szCs w:val="24"/>
                <w:lang w:val="en-GB" w:eastAsia="el-GR"/>
              </w:rPr>
              <w:t xml:space="preserve">α </w:t>
            </w:r>
            <w:proofErr w:type="spellStart"/>
            <w:proofErr w:type="gramStart"/>
            <w:r w:rsidRPr="00857F4D">
              <w:rPr>
                <w:rFonts w:ascii="Arial" w:eastAsia="Times New Roman" w:hAnsi="Arial" w:cs="Times New Roman"/>
                <w:sz w:val="16"/>
                <w:szCs w:val="24"/>
                <w:lang w:val="en-GB" w:eastAsia="el-GR"/>
              </w:rPr>
              <w:t>γέννησης</w:t>
            </w:r>
            <w:proofErr w:type="spellEnd"/>
            <w:r w:rsidRPr="00857F4D">
              <w:rPr>
                <w:rFonts w:ascii="Arial" w:eastAsia="Times New Roman" w:hAnsi="Arial" w:cs="Times New Roman"/>
                <w:sz w:val="16"/>
                <w:szCs w:val="24"/>
                <w:vertAlign w:val="superscript"/>
                <w:lang w:val="en-GB" w:eastAsia="el-GR"/>
              </w:rPr>
              <w:t>(</w:t>
            </w:r>
            <w:proofErr w:type="gramEnd"/>
            <w:r w:rsidRPr="00857F4D">
              <w:rPr>
                <w:rFonts w:ascii="Arial" w:eastAsia="Times New Roman" w:hAnsi="Arial" w:cs="Times New Roman"/>
                <w:sz w:val="16"/>
                <w:szCs w:val="24"/>
                <w:vertAlign w:val="superscript"/>
                <w:lang w:val="en-GB" w:eastAsia="el-GR"/>
              </w:rPr>
              <w:t>2)</w:t>
            </w:r>
            <w:r w:rsidRPr="00857F4D">
              <w:rPr>
                <w:rFonts w:ascii="Arial" w:eastAsia="Times New Roman" w:hAnsi="Arial" w:cs="Times New Roman"/>
                <w:sz w:val="16"/>
                <w:szCs w:val="24"/>
                <w:lang w:val="en-GB" w:eastAsia="el-GR"/>
              </w:rPr>
              <w:t xml:space="preserve">: </w:t>
            </w:r>
          </w:p>
        </w:tc>
        <w:tc>
          <w:tcPr>
            <w:tcW w:w="7920" w:type="dxa"/>
            <w:gridSpan w:val="12"/>
            <w:vAlign w:val="center"/>
          </w:tcPr>
          <w:p w14:paraId="64380C72"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r>
      <w:tr w:rsidR="00857F4D" w:rsidRPr="00857F4D" w14:paraId="51B15D9F" w14:textId="77777777" w:rsidTr="00207E4F">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6CA6CA3A"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Τό</w:t>
            </w:r>
            <w:proofErr w:type="spellEnd"/>
            <w:r w:rsidRPr="00857F4D">
              <w:rPr>
                <w:rFonts w:ascii="Arial" w:eastAsia="Times New Roman" w:hAnsi="Arial" w:cs="Times New Roman"/>
                <w:sz w:val="16"/>
                <w:szCs w:val="24"/>
                <w:lang w:val="en-GB" w:eastAsia="el-GR"/>
              </w:rPr>
              <w:t xml:space="preserve">πος </w:t>
            </w:r>
            <w:proofErr w:type="spellStart"/>
            <w:r w:rsidRPr="00857F4D">
              <w:rPr>
                <w:rFonts w:ascii="Arial" w:eastAsia="Times New Roman" w:hAnsi="Arial" w:cs="Times New Roman"/>
                <w:sz w:val="16"/>
                <w:szCs w:val="24"/>
                <w:lang w:val="en-GB" w:eastAsia="el-GR"/>
              </w:rPr>
              <w:t>Γέννησης</w:t>
            </w:r>
            <w:proofErr w:type="spellEnd"/>
            <w:r w:rsidRPr="00857F4D">
              <w:rPr>
                <w:rFonts w:ascii="Arial" w:eastAsia="Times New Roman" w:hAnsi="Arial" w:cs="Times New Roman"/>
                <w:sz w:val="16"/>
                <w:szCs w:val="24"/>
                <w:lang w:val="en-GB" w:eastAsia="el-GR"/>
              </w:rPr>
              <w:t>:</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55A90F00"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r>
      <w:tr w:rsidR="00857F4D" w:rsidRPr="00857F4D" w14:paraId="5D8A8717" w14:textId="77777777" w:rsidTr="00207E4F">
        <w:trPr>
          <w:gridAfter w:val="1"/>
          <w:wAfter w:w="6" w:type="dxa"/>
          <w:cantSplit/>
          <w:jc w:val="center"/>
        </w:trPr>
        <w:tc>
          <w:tcPr>
            <w:tcW w:w="2448" w:type="dxa"/>
            <w:gridSpan w:val="4"/>
          </w:tcPr>
          <w:p w14:paraId="1C6188D0"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Αριθμός</w:t>
            </w:r>
            <w:proofErr w:type="spellEnd"/>
            <w:r w:rsidRPr="00857F4D">
              <w:rPr>
                <w:rFonts w:ascii="Arial" w:eastAsia="Times New Roman" w:hAnsi="Arial" w:cs="Times New Roman"/>
                <w:sz w:val="16"/>
                <w:szCs w:val="24"/>
                <w:lang w:val="en-GB" w:eastAsia="el-GR"/>
              </w:rPr>
              <w:t xml:space="preserve"> </w:t>
            </w:r>
            <w:proofErr w:type="spellStart"/>
            <w:r w:rsidRPr="00857F4D">
              <w:rPr>
                <w:rFonts w:ascii="Arial" w:eastAsia="Times New Roman" w:hAnsi="Arial" w:cs="Times New Roman"/>
                <w:sz w:val="16"/>
                <w:szCs w:val="24"/>
                <w:lang w:val="en-GB" w:eastAsia="el-GR"/>
              </w:rPr>
              <w:t>Δελτίου</w:t>
            </w:r>
            <w:proofErr w:type="spellEnd"/>
            <w:r w:rsidRPr="00857F4D">
              <w:rPr>
                <w:rFonts w:ascii="Arial" w:eastAsia="Times New Roman" w:hAnsi="Arial" w:cs="Times New Roman"/>
                <w:sz w:val="16"/>
                <w:szCs w:val="24"/>
                <w:lang w:val="en-GB" w:eastAsia="el-GR"/>
              </w:rPr>
              <w:t xml:space="preserve"> Τα</w:t>
            </w:r>
            <w:proofErr w:type="spellStart"/>
            <w:r w:rsidRPr="00857F4D">
              <w:rPr>
                <w:rFonts w:ascii="Arial" w:eastAsia="Times New Roman" w:hAnsi="Arial" w:cs="Times New Roman"/>
                <w:sz w:val="16"/>
                <w:szCs w:val="24"/>
                <w:lang w:val="en-GB" w:eastAsia="el-GR"/>
              </w:rPr>
              <w:t>υτότητ</w:t>
            </w:r>
            <w:proofErr w:type="spellEnd"/>
            <w:r w:rsidRPr="00857F4D">
              <w:rPr>
                <w:rFonts w:ascii="Arial" w:eastAsia="Times New Roman" w:hAnsi="Arial" w:cs="Times New Roman"/>
                <w:sz w:val="16"/>
                <w:szCs w:val="24"/>
                <w:lang w:val="en-GB" w:eastAsia="el-GR"/>
              </w:rPr>
              <w:t>ας:</w:t>
            </w:r>
          </w:p>
        </w:tc>
        <w:tc>
          <w:tcPr>
            <w:tcW w:w="3029" w:type="dxa"/>
            <w:gridSpan w:val="4"/>
            <w:vAlign w:val="center"/>
          </w:tcPr>
          <w:p w14:paraId="64CA4430"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c>
          <w:tcPr>
            <w:tcW w:w="720" w:type="dxa"/>
            <w:gridSpan w:val="2"/>
          </w:tcPr>
          <w:p w14:paraId="3EA6E138"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Τηλ</w:t>
            </w:r>
            <w:proofErr w:type="spellEnd"/>
            <w:r w:rsidRPr="00857F4D">
              <w:rPr>
                <w:rFonts w:ascii="Arial" w:eastAsia="Times New Roman" w:hAnsi="Arial" w:cs="Times New Roman"/>
                <w:sz w:val="16"/>
                <w:szCs w:val="24"/>
                <w:lang w:val="en-GB" w:eastAsia="el-GR"/>
              </w:rPr>
              <w:t>:</w:t>
            </w:r>
          </w:p>
        </w:tc>
        <w:tc>
          <w:tcPr>
            <w:tcW w:w="4171" w:type="dxa"/>
            <w:gridSpan w:val="6"/>
            <w:vAlign w:val="center"/>
          </w:tcPr>
          <w:p w14:paraId="231AFDE2"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r>
      <w:tr w:rsidR="00857F4D" w:rsidRPr="00857F4D" w14:paraId="2C842113" w14:textId="77777777" w:rsidTr="00207E4F">
        <w:trPr>
          <w:gridAfter w:val="1"/>
          <w:wAfter w:w="6" w:type="dxa"/>
          <w:cantSplit/>
          <w:jc w:val="center"/>
        </w:trPr>
        <w:tc>
          <w:tcPr>
            <w:tcW w:w="1697" w:type="dxa"/>
            <w:gridSpan w:val="2"/>
          </w:tcPr>
          <w:p w14:paraId="266D5BD8"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Τό</w:t>
            </w:r>
            <w:proofErr w:type="spellEnd"/>
            <w:r w:rsidRPr="00857F4D">
              <w:rPr>
                <w:rFonts w:ascii="Arial" w:eastAsia="Times New Roman" w:hAnsi="Arial" w:cs="Times New Roman"/>
                <w:sz w:val="16"/>
                <w:szCs w:val="24"/>
                <w:lang w:val="en-GB" w:eastAsia="el-GR"/>
              </w:rPr>
              <w:t>πος Κα</w:t>
            </w:r>
            <w:proofErr w:type="spellStart"/>
            <w:r w:rsidRPr="00857F4D">
              <w:rPr>
                <w:rFonts w:ascii="Arial" w:eastAsia="Times New Roman" w:hAnsi="Arial" w:cs="Times New Roman"/>
                <w:sz w:val="16"/>
                <w:szCs w:val="24"/>
                <w:lang w:val="en-GB" w:eastAsia="el-GR"/>
              </w:rPr>
              <w:t>τοικί</w:t>
            </w:r>
            <w:proofErr w:type="spellEnd"/>
            <w:r w:rsidRPr="00857F4D">
              <w:rPr>
                <w:rFonts w:ascii="Arial" w:eastAsia="Times New Roman" w:hAnsi="Arial" w:cs="Times New Roman"/>
                <w:sz w:val="16"/>
                <w:szCs w:val="24"/>
                <w:lang w:val="en-GB" w:eastAsia="el-GR"/>
              </w:rPr>
              <w:t>ας:</w:t>
            </w:r>
          </w:p>
        </w:tc>
        <w:tc>
          <w:tcPr>
            <w:tcW w:w="2380" w:type="dxa"/>
            <w:gridSpan w:val="3"/>
            <w:vAlign w:val="center"/>
          </w:tcPr>
          <w:p w14:paraId="4C6922D1"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c>
          <w:tcPr>
            <w:tcW w:w="709" w:type="dxa"/>
          </w:tcPr>
          <w:p w14:paraId="7869925A"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Οδός</w:t>
            </w:r>
            <w:proofErr w:type="spellEnd"/>
            <w:r w:rsidRPr="00857F4D">
              <w:rPr>
                <w:rFonts w:ascii="Arial" w:eastAsia="Times New Roman" w:hAnsi="Arial" w:cs="Times New Roman"/>
                <w:sz w:val="16"/>
                <w:szCs w:val="24"/>
                <w:lang w:val="en-GB" w:eastAsia="el-GR"/>
              </w:rPr>
              <w:t>:</w:t>
            </w:r>
          </w:p>
        </w:tc>
        <w:tc>
          <w:tcPr>
            <w:tcW w:w="2491" w:type="dxa"/>
            <w:gridSpan w:val="6"/>
            <w:vAlign w:val="center"/>
          </w:tcPr>
          <w:p w14:paraId="05206C27"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c>
          <w:tcPr>
            <w:tcW w:w="720" w:type="dxa"/>
          </w:tcPr>
          <w:p w14:paraId="47E1C58C"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Αριθ</w:t>
            </w:r>
            <w:proofErr w:type="spellEnd"/>
            <w:r w:rsidRPr="00857F4D">
              <w:rPr>
                <w:rFonts w:ascii="Arial" w:eastAsia="Times New Roman" w:hAnsi="Arial" w:cs="Times New Roman"/>
                <w:sz w:val="16"/>
                <w:szCs w:val="24"/>
                <w:lang w:val="en-GB" w:eastAsia="el-GR"/>
              </w:rPr>
              <w:t>:</w:t>
            </w:r>
          </w:p>
        </w:tc>
        <w:tc>
          <w:tcPr>
            <w:tcW w:w="540" w:type="dxa"/>
            <w:vAlign w:val="center"/>
          </w:tcPr>
          <w:p w14:paraId="3B645A3C"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c>
          <w:tcPr>
            <w:tcW w:w="540" w:type="dxa"/>
          </w:tcPr>
          <w:p w14:paraId="13E6897D"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r w:rsidRPr="00857F4D">
              <w:rPr>
                <w:rFonts w:ascii="Arial" w:eastAsia="Times New Roman" w:hAnsi="Arial" w:cs="Times New Roman"/>
                <w:sz w:val="16"/>
                <w:szCs w:val="24"/>
                <w:lang w:val="en-GB" w:eastAsia="el-GR"/>
              </w:rPr>
              <w:t>ΤΚ:</w:t>
            </w:r>
          </w:p>
        </w:tc>
        <w:tc>
          <w:tcPr>
            <w:tcW w:w="1291" w:type="dxa"/>
            <w:vAlign w:val="center"/>
          </w:tcPr>
          <w:p w14:paraId="0E354426"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r>
      <w:tr w:rsidR="00857F4D" w:rsidRPr="00857F4D" w14:paraId="5C1CF036" w14:textId="77777777" w:rsidTr="00207E4F">
        <w:trPr>
          <w:cantSplit/>
          <w:trHeight w:val="520"/>
          <w:jc w:val="center"/>
        </w:trPr>
        <w:tc>
          <w:tcPr>
            <w:tcW w:w="2355" w:type="dxa"/>
            <w:gridSpan w:val="3"/>
            <w:vAlign w:val="bottom"/>
          </w:tcPr>
          <w:p w14:paraId="63F5A360" w14:textId="77777777" w:rsidR="00857F4D" w:rsidRPr="00857F4D" w:rsidRDefault="00857F4D" w:rsidP="00857F4D">
            <w:pPr>
              <w:suppressAutoHyphens/>
              <w:spacing w:before="240" w:after="0" w:line="240" w:lineRule="auto"/>
              <w:jc w:val="both"/>
              <w:rPr>
                <w:rFonts w:ascii="Arial" w:eastAsia="Times New Roman" w:hAnsi="Arial" w:cs="Times New Roman"/>
                <w:sz w:val="16"/>
                <w:szCs w:val="24"/>
                <w:lang w:val="en-GB" w:eastAsia="el-GR"/>
              </w:rPr>
            </w:pPr>
            <w:proofErr w:type="spellStart"/>
            <w:r w:rsidRPr="00857F4D">
              <w:rPr>
                <w:rFonts w:ascii="Arial" w:eastAsia="Times New Roman" w:hAnsi="Arial" w:cs="Times New Roman"/>
                <w:sz w:val="16"/>
                <w:szCs w:val="24"/>
                <w:lang w:val="en-GB" w:eastAsia="el-GR"/>
              </w:rPr>
              <w:t>Αρ</w:t>
            </w:r>
            <w:proofErr w:type="spellEnd"/>
            <w:r w:rsidRPr="00857F4D">
              <w:rPr>
                <w:rFonts w:ascii="Arial" w:eastAsia="Times New Roman" w:hAnsi="Arial" w:cs="Times New Roman"/>
                <w:sz w:val="16"/>
                <w:szCs w:val="24"/>
                <w:lang w:val="en-GB" w:eastAsia="el-GR"/>
              </w:rPr>
              <w:t xml:space="preserve">. </w:t>
            </w:r>
            <w:proofErr w:type="spellStart"/>
            <w:r w:rsidRPr="00857F4D">
              <w:rPr>
                <w:rFonts w:ascii="Arial" w:eastAsia="Times New Roman" w:hAnsi="Arial" w:cs="Times New Roman"/>
                <w:sz w:val="16"/>
                <w:szCs w:val="24"/>
                <w:lang w:val="en-GB" w:eastAsia="el-GR"/>
              </w:rPr>
              <w:t>Τηλεομοιοτύ</w:t>
            </w:r>
            <w:proofErr w:type="spellEnd"/>
            <w:r w:rsidRPr="00857F4D">
              <w:rPr>
                <w:rFonts w:ascii="Arial" w:eastAsia="Times New Roman" w:hAnsi="Arial" w:cs="Times New Roman"/>
                <w:sz w:val="16"/>
                <w:szCs w:val="24"/>
                <w:lang w:val="en-GB" w:eastAsia="el-GR"/>
              </w:rPr>
              <w:t>που (</w:t>
            </w:r>
            <w:r w:rsidRPr="00857F4D">
              <w:rPr>
                <w:rFonts w:ascii="Arial" w:eastAsia="Times New Roman" w:hAnsi="Arial" w:cs="Times New Roman"/>
                <w:sz w:val="16"/>
                <w:szCs w:val="24"/>
                <w:lang w:val="en-US" w:eastAsia="el-GR"/>
              </w:rPr>
              <w:t>Fax</w:t>
            </w:r>
            <w:r w:rsidRPr="00857F4D">
              <w:rPr>
                <w:rFonts w:ascii="Arial" w:eastAsia="Times New Roman" w:hAnsi="Arial" w:cs="Times New Roman"/>
                <w:sz w:val="16"/>
                <w:szCs w:val="24"/>
                <w:lang w:val="en-GB" w:eastAsia="el-GR"/>
              </w:rPr>
              <w:t>):</w:t>
            </w:r>
          </w:p>
        </w:tc>
        <w:tc>
          <w:tcPr>
            <w:tcW w:w="3153" w:type="dxa"/>
            <w:gridSpan w:val="6"/>
            <w:vAlign w:val="center"/>
          </w:tcPr>
          <w:p w14:paraId="61899308"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val="en-US" w:eastAsia="el-GR"/>
              </w:rPr>
            </w:pPr>
          </w:p>
        </w:tc>
        <w:tc>
          <w:tcPr>
            <w:tcW w:w="1440" w:type="dxa"/>
            <w:gridSpan w:val="2"/>
            <w:vAlign w:val="bottom"/>
          </w:tcPr>
          <w:p w14:paraId="75DA8F17" w14:textId="77777777" w:rsidR="00857F4D" w:rsidRPr="00857F4D" w:rsidRDefault="00857F4D" w:rsidP="00857F4D">
            <w:pPr>
              <w:suppressAutoHyphens/>
              <w:spacing w:after="0" w:line="240" w:lineRule="auto"/>
              <w:jc w:val="both"/>
              <w:rPr>
                <w:rFonts w:ascii="Arial" w:eastAsia="Times New Roman" w:hAnsi="Arial" w:cs="Times New Roman"/>
                <w:sz w:val="16"/>
                <w:szCs w:val="24"/>
                <w:lang w:eastAsia="el-GR"/>
              </w:rPr>
            </w:pPr>
            <w:r w:rsidRPr="00857F4D">
              <w:rPr>
                <w:rFonts w:ascii="Arial" w:eastAsia="Times New Roman" w:hAnsi="Arial" w:cs="Times New Roman"/>
                <w:sz w:val="16"/>
                <w:szCs w:val="24"/>
                <w:lang w:eastAsia="el-GR"/>
              </w:rPr>
              <w:t>Δ/</w:t>
            </w:r>
            <w:proofErr w:type="spellStart"/>
            <w:r w:rsidRPr="00857F4D">
              <w:rPr>
                <w:rFonts w:ascii="Arial" w:eastAsia="Times New Roman" w:hAnsi="Arial" w:cs="Times New Roman"/>
                <w:sz w:val="16"/>
                <w:szCs w:val="24"/>
                <w:lang w:eastAsia="el-GR"/>
              </w:rPr>
              <w:t>νση</w:t>
            </w:r>
            <w:proofErr w:type="spellEnd"/>
            <w:r w:rsidRPr="00857F4D">
              <w:rPr>
                <w:rFonts w:ascii="Arial" w:eastAsia="Times New Roman" w:hAnsi="Arial" w:cs="Times New Roman"/>
                <w:sz w:val="16"/>
                <w:szCs w:val="24"/>
                <w:lang w:eastAsia="el-GR"/>
              </w:rPr>
              <w:t xml:space="preserve"> Ηλεκτρ. Ταχυδρομείου</w:t>
            </w:r>
          </w:p>
          <w:p w14:paraId="5CB068DA" w14:textId="77777777" w:rsidR="00857F4D" w:rsidRPr="00857F4D" w:rsidRDefault="00857F4D" w:rsidP="00857F4D">
            <w:pPr>
              <w:suppressAutoHyphens/>
              <w:spacing w:after="0" w:line="240" w:lineRule="auto"/>
              <w:jc w:val="both"/>
              <w:rPr>
                <w:rFonts w:ascii="Arial" w:eastAsia="Times New Roman" w:hAnsi="Arial" w:cs="Times New Roman"/>
                <w:sz w:val="16"/>
                <w:szCs w:val="24"/>
                <w:lang w:eastAsia="el-GR"/>
              </w:rPr>
            </w:pPr>
            <w:r w:rsidRPr="00857F4D">
              <w:rPr>
                <w:rFonts w:ascii="Arial" w:eastAsia="Times New Roman" w:hAnsi="Arial" w:cs="Times New Roman"/>
                <w:sz w:val="16"/>
                <w:szCs w:val="24"/>
                <w:lang w:eastAsia="el-GR"/>
              </w:rPr>
              <w:t>(Ε-</w:t>
            </w:r>
            <w:r w:rsidRPr="00857F4D">
              <w:rPr>
                <w:rFonts w:ascii="Arial" w:eastAsia="Times New Roman" w:hAnsi="Arial" w:cs="Times New Roman"/>
                <w:sz w:val="16"/>
                <w:szCs w:val="24"/>
                <w:lang w:val="en-US" w:eastAsia="el-GR"/>
              </w:rPr>
              <w:t>mail</w:t>
            </w:r>
            <w:r w:rsidRPr="00857F4D">
              <w:rPr>
                <w:rFonts w:ascii="Arial" w:eastAsia="Times New Roman" w:hAnsi="Arial" w:cs="Times New Roman"/>
                <w:sz w:val="16"/>
                <w:szCs w:val="24"/>
                <w:lang w:eastAsia="el-GR"/>
              </w:rPr>
              <w:t>):</w:t>
            </w:r>
          </w:p>
        </w:tc>
        <w:tc>
          <w:tcPr>
            <w:tcW w:w="3426" w:type="dxa"/>
            <w:gridSpan w:val="6"/>
            <w:vAlign w:val="center"/>
          </w:tcPr>
          <w:p w14:paraId="76B36B01" w14:textId="77777777" w:rsidR="00857F4D" w:rsidRPr="00857F4D" w:rsidRDefault="00857F4D" w:rsidP="00857F4D">
            <w:pPr>
              <w:suppressAutoHyphens/>
              <w:spacing w:after="0" w:line="240" w:lineRule="auto"/>
              <w:ind w:right="-6878"/>
              <w:jc w:val="both"/>
              <w:rPr>
                <w:rFonts w:ascii="Arial" w:eastAsia="Times New Roman" w:hAnsi="Arial" w:cs="Arial"/>
                <w:sz w:val="20"/>
                <w:szCs w:val="20"/>
                <w:lang w:eastAsia="el-GR"/>
              </w:rPr>
            </w:pPr>
          </w:p>
        </w:tc>
      </w:tr>
    </w:tbl>
    <w:p w14:paraId="5D38225B" w14:textId="77777777" w:rsidR="00857F4D" w:rsidRPr="00857F4D" w:rsidRDefault="00857F4D" w:rsidP="00857F4D">
      <w:pPr>
        <w:suppressAutoHyphens/>
        <w:spacing w:after="0" w:line="240" w:lineRule="auto"/>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Με ατομική μου ευθύνη και γνωρίζοντας τις κυρώσεις </w:t>
      </w:r>
      <w:r w:rsidRPr="00857F4D">
        <w:rPr>
          <w:rFonts w:ascii="Calibri" w:eastAsia="Times New Roman" w:hAnsi="Calibri" w:cs="Calibri"/>
          <w:sz w:val="20"/>
          <w:szCs w:val="20"/>
          <w:vertAlign w:val="superscript"/>
          <w:lang w:eastAsia="el-GR"/>
        </w:rPr>
        <w:t>(3)</w:t>
      </w:r>
      <w:r w:rsidRPr="00857F4D">
        <w:rPr>
          <w:rFonts w:ascii="Calibri" w:eastAsia="Times New Roman" w:hAnsi="Calibri" w:cs="Calibri"/>
          <w:sz w:val="20"/>
          <w:szCs w:val="20"/>
          <w:lang w:eastAsia="el-GR"/>
        </w:rPr>
        <w:t>, που προβλέπονται από της διατάξεις της παρ. 6 του άρθρου 22 του Ν. 1599/1986, δηλώνω ότι:</w:t>
      </w:r>
    </w:p>
    <w:p w14:paraId="4D8AD5A0" w14:textId="77777777" w:rsidR="00857F4D" w:rsidRPr="00857F4D" w:rsidRDefault="00857F4D" w:rsidP="00857F4D">
      <w:pPr>
        <w:suppressAutoHyphens/>
        <w:spacing w:after="0" w:line="240" w:lineRule="auto"/>
        <w:jc w:val="both"/>
        <w:rPr>
          <w:rFonts w:ascii="Arial" w:eastAsia="Times New Roman" w:hAnsi="Arial" w:cs="Times New Roman"/>
          <w:b/>
          <w:sz w:val="16"/>
          <w:szCs w:val="16"/>
          <w:lang w:eastAsia="el-GR"/>
        </w:rPr>
      </w:pPr>
    </w:p>
    <w:p w14:paraId="6232296C" w14:textId="77777777" w:rsidR="00857F4D" w:rsidRPr="00857F4D" w:rsidRDefault="00857F4D" w:rsidP="00857F4D">
      <w:pPr>
        <w:numPr>
          <w:ilvl w:val="2"/>
          <w:numId w:val="2"/>
        </w:numPr>
        <w:suppressAutoHyphens/>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Δεσμεύομαι, επί ποινή αποκλεισμού όπως ρητά αναφέρεται στη διακήρυξη του διαγωνισμού για την ΠΡΟΜΗΘΕΙΑ ΤΡΟΦΙΜΩΝ ΚΑΙ ΕΙΔΩΝ ΒΑΣΙΚΗΣ ΥΛΙΚΗΣ ΣΥΝΔΡΟΜΗΣ ΣΤΟ ΠΛΑΙΣΙΟ ΤΟΥ ΕΠΙΧΕΙΡΗΣΙΑΚΟΥ ΠΡΟΓΡΑΜΜΑΤΟΣ «ΕΠΙΣΙΤΙΣΤΙΚΗΣ ΚΑΙ ΒΑΣΙΚΗΣ ΥΛΙΚΗΣ ΣΥΝΔΡΟΜΗΣ» ΤΟΥ ΤΑΜΕΙΟΥ ΒΟΗΘΕΙΑΣ ΠΡΟΣ ΤΟΥΣ ΑΠΟΡΟΥΣ (ΤΕΒΑ/FEAD) ΤΗΣ ΚΟΙΝΩΝΙΚΗΣ ΣΥΜΠΡΑΞΗΣ ΠΕΡΙΦΕΡΕΙΑΣ ΚΡΗΤΗΣ ότι:</w:t>
      </w:r>
    </w:p>
    <w:p w14:paraId="396C0D52" w14:textId="77777777" w:rsidR="00857F4D" w:rsidRPr="00857F4D" w:rsidRDefault="00857F4D" w:rsidP="00857F4D">
      <w:pPr>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ab/>
        <w:t xml:space="preserve">α) θα υλοποιήσω τα οριζόμενα στην παράγραφο 2.2.6.2 της διακήρυξης και ότι η απαίτηση της </w:t>
      </w:r>
      <w:proofErr w:type="spellStart"/>
      <w:r w:rsidRPr="00857F4D">
        <w:rPr>
          <w:rFonts w:ascii="Calibri" w:eastAsia="Times New Roman" w:hAnsi="Calibri" w:cs="Calibri"/>
          <w:sz w:val="20"/>
          <w:szCs w:val="20"/>
          <w:lang w:eastAsia="el-GR"/>
        </w:rPr>
        <w:t>συκεκριμέμνης</w:t>
      </w:r>
      <w:proofErr w:type="spellEnd"/>
      <w:r w:rsidRPr="00857F4D">
        <w:rPr>
          <w:rFonts w:ascii="Calibri" w:eastAsia="Times New Roman" w:hAnsi="Calibri" w:cs="Calibri"/>
          <w:sz w:val="20"/>
          <w:szCs w:val="20"/>
          <w:lang w:eastAsia="el-GR"/>
        </w:rPr>
        <w:t xml:space="preserve"> παραγράφου θα </w:t>
      </w:r>
      <w:proofErr w:type="spellStart"/>
      <w:r w:rsidRPr="00857F4D">
        <w:rPr>
          <w:rFonts w:ascii="Calibri" w:eastAsia="Times New Roman" w:hAnsi="Calibri" w:cs="Calibri"/>
          <w:sz w:val="20"/>
          <w:szCs w:val="20"/>
          <w:lang w:eastAsia="el-GR"/>
        </w:rPr>
        <w:t>ικάνοποιείται</w:t>
      </w:r>
      <w:proofErr w:type="spellEnd"/>
      <w:r w:rsidRPr="00857F4D">
        <w:rPr>
          <w:rFonts w:ascii="Calibri" w:eastAsia="Times New Roman" w:hAnsi="Calibri" w:cs="Calibri"/>
          <w:sz w:val="20"/>
          <w:szCs w:val="20"/>
          <w:lang w:eastAsia="el-GR"/>
        </w:rPr>
        <w:t xml:space="preserve"> </w:t>
      </w:r>
      <w:proofErr w:type="spellStart"/>
      <w:r w:rsidRPr="00857F4D">
        <w:rPr>
          <w:rFonts w:ascii="Calibri" w:eastAsia="Times New Roman" w:hAnsi="Calibri" w:cs="Calibri"/>
          <w:sz w:val="20"/>
          <w:szCs w:val="20"/>
          <w:lang w:eastAsia="el-GR"/>
        </w:rPr>
        <w:t>καθόλη</w:t>
      </w:r>
      <w:proofErr w:type="spellEnd"/>
      <w:r w:rsidRPr="00857F4D">
        <w:rPr>
          <w:rFonts w:ascii="Calibri" w:eastAsia="Times New Roman" w:hAnsi="Calibri" w:cs="Calibri"/>
          <w:sz w:val="20"/>
          <w:szCs w:val="20"/>
          <w:lang w:eastAsia="el-GR"/>
        </w:rPr>
        <w:t xml:space="preserve"> την διάρκεια εκτέλεσης της σύμβασης.</w:t>
      </w:r>
    </w:p>
    <w:p w14:paraId="0147CAA6" w14:textId="77777777" w:rsidR="00857F4D" w:rsidRPr="00857F4D" w:rsidRDefault="00857F4D" w:rsidP="00857F4D">
      <w:pPr>
        <w:spacing w:after="0" w:line="240" w:lineRule="auto"/>
        <w:ind w:left="567" w:hanging="567"/>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      β) θα υλοποιήσω τα οριζόμενα στην παράγραφο 2.2.6.3 της διακήρυξης και ότι η απαίτηση της </w:t>
      </w:r>
      <w:proofErr w:type="spellStart"/>
      <w:r w:rsidRPr="00857F4D">
        <w:rPr>
          <w:rFonts w:ascii="Calibri" w:eastAsia="Times New Roman" w:hAnsi="Calibri" w:cs="Calibri"/>
          <w:sz w:val="20"/>
          <w:szCs w:val="20"/>
          <w:lang w:eastAsia="el-GR"/>
        </w:rPr>
        <w:t>συκεκριμέμνης</w:t>
      </w:r>
      <w:proofErr w:type="spellEnd"/>
      <w:r w:rsidRPr="00857F4D">
        <w:rPr>
          <w:rFonts w:ascii="Calibri" w:eastAsia="Times New Roman" w:hAnsi="Calibri" w:cs="Calibri"/>
          <w:sz w:val="20"/>
          <w:szCs w:val="20"/>
          <w:lang w:eastAsia="el-GR"/>
        </w:rPr>
        <w:t xml:space="preserve"> παραγράφου θα </w:t>
      </w:r>
      <w:proofErr w:type="spellStart"/>
      <w:r w:rsidRPr="00857F4D">
        <w:rPr>
          <w:rFonts w:ascii="Calibri" w:eastAsia="Times New Roman" w:hAnsi="Calibri" w:cs="Calibri"/>
          <w:sz w:val="20"/>
          <w:szCs w:val="20"/>
          <w:lang w:eastAsia="el-GR"/>
        </w:rPr>
        <w:t>ικάνοποιείται</w:t>
      </w:r>
      <w:proofErr w:type="spellEnd"/>
      <w:r w:rsidRPr="00857F4D">
        <w:rPr>
          <w:rFonts w:ascii="Calibri" w:eastAsia="Times New Roman" w:hAnsi="Calibri" w:cs="Calibri"/>
          <w:sz w:val="20"/>
          <w:szCs w:val="20"/>
          <w:lang w:eastAsia="el-GR"/>
        </w:rPr>
        <w:t xml:space="preserve"> </w:t>
      </w:r>
      <w:proofErr w:type="spellStart"/>
      <w:r w:rsidRPr="00857F4D">
        <w:rPr>
          <w:rFonts w:ascii="Calibri" w:eastAsia="Times New Roman" w:hAnsi="Calibri" w:cs="Calibri"/>
          <w:sz w:val="20"/>
          <w:szCs w:val="20"/>
          <w:lang w:eastAsia="el-GR"/>
        </w:rPr>
        <w:t>καθόλη</w:t>
      </w:r>
      <w:proofErr w:type="spellEnd"/>
      <w:r w:rsidRPr="00857F4D">
        <w:rPr>
          <w:rFonts w:ascii="Calibri" w:eastAsia="Times New Roman" w:hAnsi="Calibri" w:cs="Calibri"/>
          <w:sz w:val="20"/>
          <w:szCs w:val="20"/>
          <w:lang w:eastAsia="el-GR"/>
        </w:rPr>
        <w:t xml:space="preserve"> την διάρκεια εκτέλεσης της σύμβασης.</w:t>
      </w:r>
    </w:p>
    <w:p w14:paraId="3A35FD33" w14:textId="77777777" w:rsidR="00857F4D" w:rsidRPr="00857F4D" w:rsidRDefault="00857F4D" w:rsidP="00857F4D">
      <w:pPr>
        <w:spacing w:after="0" w:line="240" w:lineRule="auto"/>
        <w:ind w:left="567" w:hanging="283"/>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γ) θα υλοποιήσω τα οριζόμενα στην παράγραφο 2.2.6.6 της διακήρυξης και ότι η απαίτηση της </w:t>
      </w:r>
      <w:proofErr w:type="spellStart"/>
      <w:r w:rsidRPr="00857F4D">
        <w:rPr>
          <w:rFonts w:ascii="Calibri" w:eastAsia="Times New Roman" w:hAnsi="Calibri" w:cs="Calibri"/>
          <w:sz w:val="20"/>
          <w:szCs w:val="20"/>
          <w:lang w:eastAsia="el-GR"/>
        </w:rPr>
        <w:t>συκεκριμέμνης</w:t>
      </w:r>
      <w:proofErr w:type="spellEnd"/>
      <w:r w:rsidRPr="00857F4D">
        <w:rPr>
          <w:rFonts w:ascii="Calibri" w:eastAsia="Times New Roman" w:hAnsi="Calibri" w:cs="Calibri"/>
          <w:sz w:val="20"/>
          <w:szCs w:val="20"/>
          <w:lang w:eastAsia="el-GR"/>
        </w:rPr>
        <w:t xml:space="preserve"> παραγράφου θα </w:t>
      </w:r>
      <w:proofErr w:type="spellStart"/>
      <w:r w:rsidRPr="00857F4D">
        <w:rPr>
          <w:rFonts w:ascii="Calibri" w:eastAsia="Times New Roman" w:hAnsi="Calibri" w:cs="Calibri"/>
          <w:sz w:val="20"/>
          <w:szCs w:val="20"/>
          <w:lang w:eastAsia="el-GR"/>
        </w:rPr>
        <w:t>ικάνοποιείται</w:t>
      </w:r>
      <w:proofErr w:type="spellEnd"/>
      <w:r w:rsidRPr="00857F4D">
        <w:rPr>
          <w:rFonts w:ascii="Calibri" w:eastAsia="Times New Roman" w:hAnsi="Calibri" w:cs="Calibri"/>
          <w:sz w:val="20"/>
          <w:szCs w:val="20"/>
          <w:lang w:eastAsia="el-GR"/>
        </w:rPr>
        <w:t xml:space="preserve"> </w:t>
      </w:r>
      <w:proofErr w:type="spellStart"/>
      <w:r w:rsidRPr="00857F4D">
        <w:rPr>
          <w:rFonts w:ascii="Calibri" w:eastAsia="Times New Roman" w:hAnsi="Calibri" w:cs="Calibri"/>
          <w:sz w:val="20"/>
          <w:szCs w:val="20"/>
          <w:lang w:eastAsia="el-GR"/>
        </w:rPr>
        <w:t>καθόλη</w:t>
      </w:r>
      <w:proofErr w:type="spellEnd"/>
      <w:r w:rsidRPr="00857F4D">
        <w:rPr>
          <w:rFonts w:ascii="Calibri" w:eastAsia="Times New Roman" w:hAnsi="Calibri" w:cs="Calibri"/>
          <w:sz w:val="20"/>
          <w:szCs w:val="20"/>
          <w:lang w:eastAsia="el-GR"/>
        </w:rPr>
        <w:t xml:space="preserve"> την διάρκεια εκτέλεσης της σύμβασης.</w:t>
      </w:r>
    </w:p>
    <w:p w14:paraId="443F5E87" w14:textId="77777777" w:rsidR="00857F4D" w:rsidRPr="00857F4D" w:rsidRDefault="00857F4D" w:rsidP="00857F4D">
      <w:pPr>
        <w:spacing w:after="0" w:line="240" w:lineRule="auto"/>
        <w:ind w:left="567" w:hanging="283"/>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δ) θα υλοποιήσω τα οριζόμενα στην παράγραφο 2.2.6.8  της διακήρυξης και ότι η απαίτηση της </w:t>
      </w:r>
      <w:proofErr w:type="spellStart"/>
      <w:r w:rsidRPr="00857F4D">
        <w:rPr>
          <w:rFonts w:ascii="Calibri" w:eastAsia="Times New Roman" w:hAnsi="Calibri" w:cs="Calibri"/>
          <w:sz w:val="20"/>
          <w:szCs w:val="20"/>
          <w:lang w:eastAsia="el-GR"/>
        </w:rPr>
        <w:t>συκεκριμέμνης</w:t>
      </w:r>
      <w:proofErr w:type="spellEnd"/>
      <w:r w:rsidRPr="00857F4D">
        <w:rPr>
          <w:rFonts w:ascii="Calibri" w:eastAsia="Times New Roman" w:hAnsi="Calibri" w:cs="Calibri"/>
          <w:sz w:val="20"/>
          <w:szCs w:val="20"/>
          <w:lang w:eastAsia="el-GR"/>
        </w:rPr>
        <w:t xml:space="preserve"> παραγράφου θα </w:t>
      </w:r>
      <w:proofErr w:type="spellStart"/>
      <w:r w:rsidRPr="00857F4D">
        <w:rPr>
          <w:rFonts w:ascii="Calibri" w:eastAsia="Times New Roman" w:hAnsi="Calibri" w:cs="Calibri"/>
          <w:sz w:val="20"/>
          <w:szCs w:val="20"/>
          <w:lang w:eastAsia="el-GR"/>
        </w:rPr>
        <w:t>ικάνοποιείται</w:t>
      </w:r>
      <w:proofErr w:type="spellEnd"/>
      <w:r w:rsidRPr="00857F4D">
        <w:rPr>
          <w:rFonts w:ascii="Calibri" w:eastAsia="Times New Roman" w:hAnsi="Calibri" w:cs="Calibri"/>
          <w:sz w:val="20"/>
          <w:szCs w:val="20"/>
          <w:lang w:eastAsia="el-GR"/>
        </w:rPr>
        <w:t xml:space="preserve"> </w:t>
      </w:r>
      <w:proofErr w:type="spellStart"/>
      <w:r w:rsidRPr="00857F4D">
        <w:rPr>
          <w:rFonts w:ascii="Calibri" w:eastAsia="Times New Roman" w:hAnsi="Calibri" w:cs="Calibri"/>
          <w:sz w:val="20"/>
          <w:szCs w:val="20"/>
          <w:lang w:eastAsia="el-GR"/>
        </w:rPr>
        <w:t>καθόλη</w:t>
      </w:r>
      <w:proofErr w:type="spellEnd"/>
      <w:r w:rsidRPr="00857F4D">
        <w:rPr>
          <w:rFonts w:ascii="Calibri" w:eastAsia="Times New Roman" w:hAnsi="Calibri" w:cs="Calibri"/>
          <w:sz w:val="20"/>
          <w:szCs w:val="20"/>
          <w:lang w:eastAsia="el-GR"/>
        </w:rPr>
        <w:t xml:space="preserve"> την διάρκεια εκτέλεσης της σύμβασης.</w:t>
      </w:r>
    </w:p>
    <w:p w14:paraId="4E1A2D8B" w14:textId="77777777" w:rsidR="00857F4D" w:rsidRPr="00857F4D" w:rsidRDefault="00857F4D" w:rsidP="00857F4D">
      <w:pPr>
        <w:suppressAutoHyphens/>
        <w:spacing w:after="0" w:line="240" w:lineRule="auto"/>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2 . Δεσμεύομαι ότι ο χρόνος αντικατάστασης των ειδών θα είναι 2 (δυο) εργάσιμες ημέρες.</w:t>
      </w:r>
    </w:p>
    <w:p w14:paraId="5D5218CB" w14:textId="77777777" w:rsidR="00857F4D" w:rsidRPr="00857F4D" w:rsidRDefault="00857F4D" w:rsidP="00857F4D">
      <w:pPr>
        <w:numPr>
          <w:ilvl w:val="0"/>
          <w:numId w:val="2"/>
        </w:numPr>
        <w:suppressAutoHyphens/>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Ορίζεται ως  </w:t>
      </w:r>
      <w:proofErr w:type="spellStart"/>
      <w:r w:rsidRPr="00857F4D">
        <w:rPr>
          <w:rFonts w:ascii="Calibri" w:eastAsia="Times New Roman" w:hAnsi="Calibri" w:cs="Calibri"/>
          <w:sz w:val="20"/>
          <w:szCs w:val="20"/>
          <w:lang w:eastAsia="el-GR"/>
        </w:rPr>
        <w:t>Υπεύθυνοςτου</w:t>
      </w:r>
      <w:proofErr w:type="spellEnd"/>
      <w:r w:rsidRPr="00857F4D">
        <w:rPr>
          <w:rFonts w:ascii="Calibri" w:eastAsia="Times New Roman" w:hAnsi="Calibri" w:cs="Calibri"/>
          <w:sz w:val="20"/>
          <w:szCs w:val="20"/>
          <w:lang w:eastAsia="el-GR"/>
        </w:rPr>
        <w:t xml:space="preserve"> Έργου (Υ.Ε.) ο/η ………………………………….</w:t>
      </w:r>
    </w:p>
    <w:p w14:paraId="318E01C8" w14:textId="77777777" w:rsidR="00857F4D" w:rsidRPr="00857F4D" w:rsidRDefault="00857F4D" w:rsidP="00857F4D">
      <w:pPr>
        <w:numPr>
          <w:ilvl w:val="0"/>
          <w:numId w:val="2"/>
        </w:numPr>
        <w:suppressAutoHyphens/>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Δεσμεύομαι, επί ποινή αποκλεισμού να διαθέτω αποθηκευτικό χώρο καθ’ όλη τη διάρκεια υλοποίησης της σύμβασής σύμφωνα με τις απαιτήσεις της διακήρυξης και των συνοδευτικών της τευχών.</w:t>
      </w:r>
    </w:p>
    <w:p w14:paraId="2FE72DEC" w14:textId="77777777" w:rsidR="00857F4D" w:rsidRPr="00857F4D" w:rsidRDefault="00857F4D" w:rsidP="00857F4D">
      <w:pPr>
        <w:numPr>
          <w:ilvl w:val="0"/>
          <w:numId w:val="2"/>
        </w:numPr>
        <w:suppressAutoHyphens/>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Δεσμεύομαι και σύμφωνα με την παρ. 2.2.5 περ. Β3.γ ότι για όλη την διάρκεια της σύμβασης θα διαθέτω Ασφαλιστήριο Συμβόλαιο Αστικής Ευθύνης έναντι τρίτων, με ασφαλιστική κάλυψη τουλάχιστον του 100% της προϋπολογισθείσας δαπάνης της παρούσης (μη συμπεριλαμβανομένου </w:t>
      </w:r>
      <w:r w:rsidRPr="00857F4D">
        <w:rPr>
          <w:rFonts w:ascii="Calibri" w:eastAsia="Times New Roman" w:hAnsi="Calibri" w:cs="Calibri"/>
          <w:sz w:val="20"/>
          <w:szCs w:val="20"/>
          <w:lang w:eastAsia="el-GR"/>
        </w:rPr>
        <w:lastRenderedPageBreak/>
        <w:t>του Φ.Π.Α.), με αντικείμενο και πεδίο κάλυψης αντίστοιχο με αυτό του αντικειμένου της σύμβασης που πρόκειται να συναφθεί.</w:t>
      </w:r>
    </w:p>
    <w:p w14:paraId="52D98F86" w14:textId="77777777" w:rsidR="00857F4D" w:rsidRPr="00857F4D" w:rsidRDefault="00857F4D" w:rsidP="00857F4D">
      <w:pPr>
        <w:spacing w:after="0" w:line="240" w:lineRule="auto"/>
        <w:ind w:left="720"/>
        <w:contextualSpacing/>
        <w:jc w:val="both"/>
        <w:rPr>
          <w:rFonts w:ascii="Calibri" w:eastAsia="Times New Roman" w:hAnsi="Calibri" w:cs="Times New Roman"/>
          <w:sz w:val="20"/>
          <w:szCs w:val="20"/>
          <w:lang w:eastAsia="el-GR"/>
        </w:rPr>
      </w:pPr>
    </w:p>
    <w:p w14:paraId="7F63EAE2" w14:textId="77777777" w:rsidR="00857F4D" w:rsidRPr="00857F4D" w:rsidRDefault="00857F4D" w:rsidP="00857F4D">
      <w:pPr>
        <w:suppressAutoHyphens/>
        <w:spacing w:after="120" w:line="240" w:lineRule="auto"/>
        <w:jc w:val="both"/>
        <w:rPr>
          <w:rFonts w:ascii="Calibri" w:eastAsia="Times New Roman" w:hAnsi="Calibri" w:cs="Calibri"/>
          <w:szCs w:val="24"/>
          <w:lang w:eastAsia="ar-SA"/>
        </w:rPr>
      </w:pPr>
      <w:r w:rsidRPr="00857F4D">
        <w:rPr>
          <w:rFonts w:ascii="Calibri" w:eastAsia="Times New Roman" w:hAnsi="Calibri" w:cs="Calibri"/>
          <w:sz w:val="20"/>
          <w:szCs w:val="20"/>
          <w:lang w:eastAsia="ar-SA"/>
        </w:rPr>
        <w:t>Επιλέξτε</w:t>
      </w:r>
      <w:r w:rsidRPr="00857F4D">
        <w:rPr>
          <w:rFonts w:ascii="Calibri" w:eastAsia="Times New Roman" w:hAnsi="Calibri" w:cs="Calibri"/>
          <w:szCs w:val="24"/>
          <w:lang w:eastAsia="ar-SA"/>
        </w:rPr>
        <w:t xml:space="preserve"> αναλόγως:</w:t>
      </w:r>
    </w:p>
    <w:p w14:paraId="3736CCD3" w14:textId="77777777" w:rsidR="00857F4D" w:rsidRPr="00857F4D" w:rsidRDefault="00857F4D" w:rsidP="00857F4D">
      <w:pPr>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Α. Είμαι ιδιοκτήτης αποθηκευτικού χώρου σύμφωνου με τις απαιτήσεις της διακήρυξης, η ακριβής διεύθυνση του οποίου είναι….. Τα αποδεικτικά έγγραφα για την ακριβή τοποθεσία της αποθήκης καθώς και τις σχετικές </w:t>
      </w:r>
      <w:proofErr w:type="spellStart"/>
      <w:r w:rsidRPr="00857F4D">
        <w:rPr>
          <w:rFonts w:ascii="Calibri" w:eastAsia="Times New Roman" w:hAnsi="Calibri" w:cs="Calibri"/>
          <w:sz w:val="20"/>
          <w:szCs w:val="20"/>
          <w:lang w:eastAsia="el-GR"/>
        </w:rPr>
        <w:t>αδειοδοτήσεις</w:t>
      </w:r>
      <w:proofErr w:type="spellEnd"/>
      <w:r w:rsidRPr="00857F4D">
        <w:rPr>
          <w:rFonts w:ascii="Calibri" w:eastAsia="Times New Roman" w:hAnsi="Calibri" w:cs="Calibri"/>
          <w:sz w:val="20"/>
          <w:szCs w:val="20"/>
          <w:lang w:eastAsia="el-GR"/>
        </w:rPr>
        <w:t xml:space="preserve"> αυτής σύμφωνα με τα </w:t>
      </w:r>
      <w:proofErr w:type="spellStart"/>
      <w:r w:rsidRPr="00857F4D">
        <w:rPr>
          <w:rFonts w:ascii="Calibri" w:eastAsia="Times New Roman" w:hAnsi="Calibri" w:cs="Calibri"/>
          <w:sz w:val="20"/>
          <w:szCs w:val="20"/>
          <w:lang w:eastAsia="el-GR"/>
        </w:rPr>
        <w:t>αποθηκευόμενα</w:t>
      </w:r>
      <w:proofErr w:type="spellEnd"/>
      <w:r w:rsidRPr="00857F4D">
        <w:rPr>
          <w:rFonts w:ascii="Calibri" w:eastAsia="Times New Roman" w:hAnsi="Calibri" w:cs="Calibri"/>
          <w:sz w:val="20"/>
          <w:szCs w:val="20"/>
          <w:lang w:eastAsia="el-GR"/>
        </w:rPr>
        <w:t xml:space="preserve"> είδη, δεσμεύομαι να τα υποβάλλω κατά την υπογραφή της σύμβασης οπότε και θα καταθέσω και οποιοδήποτε έγγραφο από το οποίο να προκύπτει το ιδιοκτησιακό καθεστώς του χώρου και η νόμιμη λειτουργία του. </w:t>
      </w:r>
    </w:p>
    <w:p w14:paraId="4C5C83B5" w14:textId="77777777" w:rsidR="00857F4D" w:rsidRPr="00857F4D" w:rsidRDefault="00857F4D" w:rsidP="00857F4D">
      <w:pPr>
        <w:spacing w:after="0" w:line="240" w:lineRule="auto"/>
        <w:ind w:left="720"/>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ή</w:t>
      </w:r>
    </w:p>
    <w:p w14:paraId="1435946B" w14:textId="77777777" w:rsidR="00857F4D" w:rsidRPr="00857F4D" w:rsidRDefault="00857F4D" w:rsidP="00857F4D">
      <w:pPr>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Β. Μισθώνω ήδη αποθηκευτικό χώρο σύμφωνο με τις απαιτήσεις της διακήρυξης, η ακριβής διεύθυνση του οποίου είναι…..  Τα αποδεικτικά έγγραφα για την ακριβή τοποθεσία της αποθήκης καθώς και τις σχετικές </w:t>
      </w:r>
      <w:proofErr w:type="spellStart"/>
      <w:r w:rsidRPr="00857F4D">
        <w:rPr>
          <w:rFonts w:ascii="Calibri" w:eastAsia="Times New Roman" w:hAnsi="Calibri" w:cs="Calibri"/>
          <w:sz w:val="20"/>
          <w:szCs w:val="20"/>
          <w:lang w:eastAsia="el-GR"/>
        </w:rPr>
        <w:t>αδειοδοτήσεις</w:t>
      </w:r>
      <w:proofErr w:type="spellEnd"/>
      <w:r w:rsidRPr="00857F4D">
        <w:rPr>
          <w:rFonts w:ascii="Calibri" w:eastAsia="Times New Roman" w:hAnsi="Calibri" w:cs="Calibri"/>
          <w:sz w:val="20"/>
          <w:szCs w:val="20"/>
          <w:lang w:eastAsia="el-GR"/>
        </w:rPr>
        <w:t xml:space="preserve"> αυτής σύμφωνα με τα </w:t>
      </w:r>
      <w:proofErr w:type="spellStart"/>
      <w:r w:rsidRPr="00857F4D">
        <w:rPr>
          <w:rFonts w:ascii="Calibri" w:eastAsia="Times New Roman" w:hAnsi="Calibri" w:cs="Calibri"/>
          <w:sz w:val="20"/>
          <w:szCs w:val="20"/>
          <w:lang w:eastAsia="el-GR"/>
        </w:rPr>
        <w:t>αποθηκευόμενα</w:t>
      </w:r>
      <w:proofErr w:type="spellEnd"/>
      <w:r w:rsidRPr="00857F4D">
        <w:rPr>
          <w:rFonts w:ascii="Calibri" w:eastAsia="Times New Roman" w:hAnsi="Calibri" w:cs="Calibri"/>
          <w:sz w:val="20"/>
          <w:szCs w:val="20"/>
          <w:lang w:eastAsia="el-GR"/>
        </w:rPr>
        <w:t xml:space="preserve"> είδη δεσμεύομαι να τα υποβάλλω κατά την υπογραφή της σύμβασης οπότε και θα καταθέσω και το σχετικό συμφωνητικό μίσθωσης στο οποίο θα ορίζεται ότι η εν λόγω μίσθωση έχει διάρκεια τουλάχιστον έως την ……., νωρίτερα σε περίπτωση απορρόφησης της 100% των ποσοτήτων των υπό διάθεση προϊόντων νωρίτερα, ύστερα από βεβαίωση του Φορέα υλοποίησης της Αναθέτουσας Αρχής ή αργότερα σε περίπτωση παράτασης του με απόφαση της Διαχειριστικής Αρχής, </w:t>
      </w:r>
    </w:p>
    <w:p w14:paraId="668B824B" w14:textId="77777777" w:rsidR="00857F4D" w:rsidRPr="00857F4D" w:rsidRDefault="00857F4D" w:rsidP="00857F4D">
      <w:pPr>
        <w:spacing w:after="0" w:line="240" w:lineRule="auto"/>
        <w:ind w:left="720" w:hanging="578"/>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ή </w:t>
      </w:r>
    </w:p>
    <w:p w14:paraId="111264A5" w14:textId="77777777" w:rsidR="00857F4D" w:rsidRPr="00857F4D" w:rsidRDefault="00857F4D" w:rsidP="00857F4D">
      <w:pPr>
        <w:spacing w:after="0" w:line="240" w:lineRule="auto"/>
        <w:ind w:left="142" w:hanging="142"/>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 xml:space="preserve">Γ. Δεν κατέχω ήδη αποθηκευτικό χώρο. Δεσμεύομαι </w:t>
      </w:r>
      <w:proofErr w:type="spellStart"/>
      <w:r w:rsidRPr="00857F4D">
        <w:rPr>
          <w:rFonts w:ascii="Calibri" w:eastAsia="Times New Roman" w:hAnsi="Calibri" w:cs="Calibri"/>
          <w:sz w:val="20"/>
          <w:szCs w:val="20"/>
          <w:lang w:eastAsia="el-GR"/>
        </w:rPr>
        <w:t>εως</w:t>
      </w:r>
      <w:proofErr w:type="spellEnd"/>
      <w:r w:rsidRPr="00857F4D">
        <w:rPr>
          <w:rFonts w:ascii="Calibri" w:eastAsia="Times New Roman" w:hAnsi="Calibri" w:cs="Calibri"/>
          <w:sz w:val="20"/>
          <w:szCs w:val="20"/>
          <w:lang w:eastAsia="el-GR"/>
        </w:rPr>
        <w:t xml:space="preserve"> την υπογραφή της σύμβασης να μισθώσω αποθηκευτικό χώρο σύμφωνο με τις απαιτήσεις της διακήρυξης. Τα στοιχεία της αποθήκης θα τα υποβάλλω κατά την υπογραφή της σύμβασης οπότε θα καταθέσω και οποιοδήποτε έγγραφο από το οποίο να προκύπτει η ακριβής τοποθεσία της αποθήκης, η νόμιμη λειτουργία της, καθώς και οι σχετικές </w:t>
      </w:r>
      <w:proofErr w:type="spellStart"/>
      <w:r w:rsidRPr="00857F4D">
        <w:rPr>
          <w:rFonts w:ascii="Calibri" w:eastAsia="Times New Roman" w:hAnsi="Calibri" w:cs="Calibri"/>
          <w:sz w:val="20"/>
          <w:szCs w:val="20"/>
          <w:lang w:eastAsia="el-GR"/>
        </w:rPr>
        <w:t>αδειοδοτήσεις</w:t>
      </w:r>
      <w:proofErr w:type="spellEnd"/>
      <w:r w:rsidRPr="00857F4D">
        <w:rPr>
          <w:rFonts w:ascii="Calibri" w:eastAsia="Times New Roman" w:hAnsi="Calibri" w:cs="Calibri"/>
          <w:sz w:val="20"/>
          <w:szCs w:val="20"/>
          <w:lang w:eastAsia="el-GR"/>
        </w:rPr>
        <w:t xml:space="preserve"> αυτής σύμφωνα με τα </w:t>
      </w:r>
      <w:proofErr w:type="spellStart"/>
      <w:r w:rsidRPr="00857F4D">
        <w:rPr>
          <w:rFonts w:ascii="Calibri" w:eastAsia="Times New Roman" w:hAnsi="Calibri" w:cs="Calibri"/>
          <w:sz w:val="20"/>
          <w:szCs w:val="20"/>
          <w:lang w:eastAsia="el-GR"/>
        </w:rPr>
        <w:t>αποθηκευόμενα</w:t>
      </w:r>
      <w:proofErr w:type="spellEnd"/>
      <w:r w:rsidRPr="00857F4D">
        <w:rPr>
          <w:rFonts w:ascii="Calibri" w:eastAsia="Times New Roman" w:hAnsi="Calibri" w:cs="Calibri"/>
          <w:sz w:val="20"/>
          <w:szCs w:val="20"/>
          <w:lang w:eastAsia="el-GR"/>
        </w:rPr>
        <w:t xml:space="preserve"> είδη. Δεσμεύομαι επίσης να καταθέσω και σχετικό συμφωνητικό μίσθωσης ή προσύμφωνο μίσθωσης στο οποίο θα ορίζεται ότι η εν λόγω μίσθωση έχει διάρκεια τουλάχιστον έως την ……., νωρίτερα σε περίπτωση απορρόφησης της 100% των ποσοτήτων των υπό διάθεση προϊόντων νωρίτερα, ύστερα από βεβαίωση του Φορέα υλοποίησης της Αναθέτουσας Αρχής ή αργότερα σε περίπτωση παράτασης του με απόφαση της Διαχειριστικής Αρχής, </w:t>
      </w:r>
    </w:p>
    <w:p w14:paraId="09ABC8EA" w14:textId="77777777" w:rsidR="00857F4D" w:rsidRPr="00857F4D" w:rsidRDefault="00857F4D" w:rsidP="00857F4D">
      <w:pPr>
        <w:spacing w:after="0" w:line="240" w:lineRule="auto"/>
        <w:ind w:left="720"/>
        <w:contextualSpacing/>
        <w:jc w:val="both"/>
        <w:rPr>
          <w:rFonts w:ascii="Calibri" w:eastAsia="Times New Roman" w:hAnsi="Calibri" w:cs="Calibri"/>
          <w:sz w:val="20"/>
          <w:szCs w:val="20"/>
          <w:lang w:eastAsia="el-GR"/>
        </w:rPr>
      </w:pPr>
    </w:p>
    <w:p w14:paraId="1E476A9D" w14:textId="77777777" w:rsidR="00857F4D" w:rsidRPr="00857F4D" w:rsidRDefault="00857F4D" w:rsidP="00857F4D">
      <w:pPr>
        <w:numPr>
          <w:ilvl w:val="0"/>
          <w:numId w:val="2"/>
        </w:numPr>
        <w:suppressAutoHyphens/>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Τα προσφερόμενα είδη θα είναι σύμφωνα με τις Τεχνικές Προδιαγραφές του Παραρτήματος ΙΙ της παρούσας διακήρυξης, τις σχετικές διατάξεις του Υπουργείου Αγροτικής Ανάπτυξης  και Τροφίμων και του Ενιαίου Φορέα Ελέγχου Τροφίμων με όλες τις τροποποιήσεις και τα σχετικά διατάγματα.</w:t>
      </w:r>
    </w:p>
    <w:p w14:paraId="34D1C5F4" w14:textId="77777777" w:rsidR="00857F4D" w:rsidRPr="00857F4D" w:rsidRDefault="00857F4D" w:rsidP="00857F4D">
      <w:pPr>
        <w:numPr>
          <w:ilvl w:val="0"/>
          <w:numId w:val="2"/>
        </w:numPr>
        <w:suppressAutoHyphens/>
        <w:spacing w:after="0" w:line="240" w:lineRule="auto"/>
        <w:ind w:left="284" w:hanging="284"/>
        <w:contextualSpacing/>
        <w:jc w:val="both"/>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Δεσμεύομαι ότι εφόσον αναδειχθώ προσωρινός ανάδοχος θα προμηθεύσω τα κάτωθι είδη:</w:t>
      </w:r>
    </w:p>
    <w:p w14:paraId="6EA3EEF7" w14:textId="77777777" w:rsidR="00857F4D" w:rsidRPr="00857F4D" w:rsidRDefault="00857F4D" w:rsidP="00857F4D">
      <w:pPr>
        <w:suppressAutoHyphens/>
        <w:spacing w:after="0" w:line="240" w:lineRule="auto"/>
        <w:jc w:val="both"/>
        <w:rPr>
          <w:rFonts w:ascii="Calibri" w:eastAsia="Times New Roman" w:hAnsi="Calibri" w:cs="Calibri"/>
          <w:sz w:val="20"/>
          <w:szCs w:val="20"/>
          <w:lang w:eastAsia="el-GR"/>
        </w:rPr>
      </w:pPr>
    </w:p>
    <w:p w14:paraId="221364F4" w14:textId="77777777" w:rsidR="00857F4D" w:rsidRPr="00857F4D" w:rsidRDefault="00857F4D" w:rsidP="00857F4D">
      <w:pPr>
        <w:suppressAutoHyphens/>
        <w:spacing w:after="0" w:line="240" w:lineRule="auto"/>
        <w:jc w:val="both"/>
        <w:rPr>
          <w:rFonts w:ascii="Calibri" w:eastAsia="Times New Roman" w:hAnsi="Calibri" w:cs="Calibri"/>
          <w:sz w:val="20"/>
          <w:szCs w:val="20"/>
          <w:lang w:eastAsia="el-GR"/>
        </w:rPr>
      </w:pPr>
    </w:p>
    <w:tbl>
      <w:tblPr>
        <w:tblW w:w="9977" w:type="dxa"/>
        <w:jc w:val="center"/>
        <w:tblLook w:val="04A0" w:firstRow="1" w:lastRow="0" w:firstColumn="1" w:lastColumn="0" w:noHBand="0" w:noVBand="1"/>
      </w:tblPr>
      <w:tblGrid>
        <w:gridCol w:w="545"/>
        <w:gridCol w:w="1798"/>
        <w:gridCol w:w="1648"/>
        <w:gridCol w:w="1708"/>
        <w:gridCol w:w="1548"/>
        <w:gridCol w:w="2730"/>
      </w:tblGrid>
      <w:tr w:rsidR="00857F4D" w:rsidRPr="00857F4D" w14:paraId="290AC4C8" w14:textId="77777777" w:rsidTr="00207E4F">
        <w:trPr>
          <w:trHeight w:val="972"/>
          <w:jc w:val="center"/>
        </w:trPr>
        <w:tc>
          <w:tcPr>
            <w:tcW w:w="99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14BBC8"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ΟΜΑΔΑ 1</w:t>
            </w:r>
          </w:p>
          <w:p w14:paraId="7F74CB02"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ΥΠΟΟΜΑΔΑ 1.α.</w:t>
            </w:r>
          </w:p>
          <w:p w14:paraId="3E9D0662"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ΕΙΔΗ ΠΑΝΤΟΠΩΛΕΙΟΥ</w:t>
            </w:r>
          </w:p>
        </w:tc>
      </w:tr>
      <w:tr w:rsidR="00857F4D" w:rsidRPr="00857F4D" w14:paraId="08D35511" w14:textId="77777777" w:rsidTr="00207E4F">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BE4B4"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7F1A223"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BE5DCE6"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C5848A2"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71E749F6"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D5DC6"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ΕΠΩΝΥΜΙΑ ΕΡΓΟΣΤΑΣΙΟΥ ΠΑΡΑΓΩΓΗΣ/ΣΥΣΚΕΥΑΣΙΑΣ ΤΕΛΙΚΟΥ ΠΑΡΑΔΟΤΕΟΥ ΠΡΟΙΟΝΤΟΣ</w:t>
            </w:r>
          </w:p>
        </w:tc>
      </w:tr>
      <w:tr w:rsidR="00857F4D" w:rsidRPr="00857F4D" w14:paraId="59392C1B" w14:textId="77777777" w:rsidTr="00207E4F">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3226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11FA955E" w14:textId="77777777" w:rsidR="00857F4D" w:rsidRPr="00857F4D" w:rsidRDefault="00857F4D" w:rsidP="00857F4D">
            <w:pPr>
              <w:suppressAutoHyphens/>
              <w:spacing w:after="0" w:line="240" w:lineRule="auto"/>
              <w:jc w:val="center"/>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Αλεύρι για όλες τις χρήσεις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5540FE7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1.000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96F8B8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0748818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DD67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537E707B"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DED5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0B66DAC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Ζυμ</w:t>
            </w:r>
            <w:proofErr w:type="spellEnd"/>
            <w:r w:rsidRPr="00857F4D">
              <w:rPr>
                <w:rFonts w:ascii="Calibri" w:eastAsia="Times New Roman" w:hAnsi="Calibri" w:cs="Calibri"/>
                <w:sz w:val="20"/>
                <w:szCs w:val="20"/>
                <w:lang w:val="en-GB" w:eastAsia="el-GR"/>
              </w:rPr>
              <w:t>αρικά</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3E4CD2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B9F3EF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273FCAE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9076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116E557E"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0C0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3</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140F5CB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Γάλ</w:t>
            </w:r>
            <w:proofErr w:type="spellEnd"/>
            <w:r w:rsidRPr="00857F4D">
              <w:rPr>
                <w:rFonts w:ascii="Calibri" w:eastAsia="Times New Roman" w:hAnsi="Calibri" w:cs="Calibri"/>
                <w:sz w:val="20"/>
                <w:szCs w:val="20"/>
                <w:lang w:val="en-GB" w:eastAsia="el-GR"/>
              </w:rPr>
              <w:t>α εβαπ</w:t>
            </w:r>
            <w:proofErr w:type="spellStart"/>
            <w:r w:rsidRPr="00857F4D">
              <w:rPr>
                <w:rFonts w:ascii="Calibri" w:eastAsia="Times New Roman" w:hAnsi="Calibri" w:cs="Calibri"/>
                <w:sz w:val="20"/>
                <w:szCs w:val="20"/>
                <w:lang w:val="en-GB" w:eastAsia="el-GR"/>
              </w:rPr>
              <w:t>ορέ</w:t>
            </w:r>
            <w:proofErr w:type="spellEnd"/>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2C6527A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US" w:eastAsia="el-GR"/>
              </w:rPr>
            </w:pPr>
            <w:r w:rsidRPr="00857F4D">
              <w:rPr>
                <w:rFonts w:ascii="Calibri" w:eastAsia="Times New Roman" w:hAnsi="Calibri" w:cs="Calibri"/>
                <w:sz w:val="20"/>
                <w:szCs w:val="20"/>
                <w:lang w:val="en-GB" w:eastAsia="el-GR"/>
              </w:rPr>
              <w:t xml:space="preserve">400 gr </w:t>
            </w:r>
            <w:r w:rsidRPr="00857F4D">
              <w:rPr>
                <w:rFonts w:ascii="Calibri" w:eastAsia="Times New Roman" w:hAnsi="Calibri" w:cs="Calibri"/>
                <w:sz w:val="20"/>
                <w:szCs w:val="20"/>
                <w:lang w:eastAsia="el-GR"/>
              </w:rPr>
              <w:t xml:space="preserve">ή </w:t>
            </w:r>
            <w:r w:rsidRPr="00857F4D">
              <w:rPr>
                <w:rFonts w:ascii="Calibri" w:eastAsia="Times New Roman" w:hAnsi="Calibri" w:cs="Calibri"/>
                <w:sz w:val="20"/>
                <w:szCs w:val="20"/>
                <w:lang w:val="en-US" w:eastAsia="el-GR"/>
              </w:rPr>
              <w:t>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FAF3AF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4074DA0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D64B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54827E0B"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28A6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4</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3814842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Τυρί</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γρ</w:t>
            </w:r>
            <w:proofErr w:type="spellEnd"/>
            <w:r w:rsidRPr="00857F4D">
              <w:rPr>
                <w:rFonts w:ascii="Calibri" w:eastAsia="Times New Roman" w:hAnsi="Calibri" w:cs="Calibri"/>
                <w:sz w:val="20"/>
                <w:szCs w:val="20"/>
                <w:lang w:val="en-GB" w:eastAsia="el-GR"/>
              </w:rPr>
              <w:t>αβιέρα ΠΟΠ</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61DE9B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250 gr-450gr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49BD16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28BCE73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EBC1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526BB999"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A551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5</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4C105A0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Τυρί</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φέτ</w:t>
            </w:r>
            <w:proofErr w:type="spellEnd"/>
            <w:r w:rsidRPr="00857F4D">
              <w:rPr>
                <w:rFonts w:ascii="Calibri" w:eastAsia="Times New Roman" w:hAnsi="Calibri" w:cs="Calibri"/>
                <w:sz w:val="20"/>
                <w:szCs w:val="20"/>
                <w:lang w:val="en-GB" w:eastAsia="el-GR"/>
              </w:rPr>
              <w:t>α ΠΟΠ</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2A5AC19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400 gr-600gr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6C1B22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7FDC0BA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9151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04393F04"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C080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6</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0D8D18D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Ζάχ</w:t>
            </w:r>
            <w:proofErr w:type="spellEnd"/>
            <w:r w:rsidRPr="00857F4D">
              <w:rPr>
                <w:rFonts w:ascii="Calibri" w:eastAsia="Times New Roman" w:hAnsi="Calibri" w:cs="Calibri"/>
                <w:sz w:val="20"/>
                <w:szCs w:val="20"/>
                <w:lang w:val="en-GB" w:eastAsia="el-GR"/>
              </w:rPr>
              <w:t>αρη</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8FF96B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1.000 gr± 5%.</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046192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1C3F3D2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9575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2E8E579D"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320B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7</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7B7B096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Ελ</w:t>
            </w:r>
            <w:proofErr w:type="spellEnd"/>
            <w:r w:rsidRPr="00857F4D">
              <w:rPr>
                <w:rFonts w:ascii="Calibri" w:eastAsia="Times New Roman" w:hAnsi="Calibri" w:cs="Calibri"/>
                <w:sz w:val="20"/>
                <w:szCs w:val="20"/>
                <w:lang w:val="en-GB" w:eastAsia="el-GR"/>
              </w:rPr>
              <w:t>αιόλαδο</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3A23ECF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 xml:space="preserve">1 </w:t>
            </w:r>
            <w:proofErr w:type="spellStart"/>
            <w:r w:rsidRPr="00857F4D">
              <w:rPr>
                <w:rFonts w:ascii="Calibri" w:eastAsia="Times New Roman" w:hAnsi="Calibri" w:cs="Calibri"/>
                <w:sz w:val="20"/>
                <w:szCs w:val="20"/>
                <w:lang w:val="en-GB" w:eastAsia="el-GR"/>
              </w:rPr>
              <w:t>ltr</w:t>
            </w:r>
            <w:proofErr w:type="spellEnd"/>
            <w:r w:rsidRPr="00857F4D">
              <w:rPr>
                <w:rFonts w:ascii="Calibri" w:eastAsia="Times New Roman" w:hAnsi="Calibri" w:cs="Calibri"/>
                <w:sz w:val="20"/>
                <w:szCs w:val="20"/>
                <w:lang w:val="en-GB" w:eastAsia="el-GR"/>
              </w:rPr>
              <w:t>± 5%.</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0F45823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78A229D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BE21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73A83230"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FD2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lastRenderedPageBreak/>
              <w:t>8</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6AD37E3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Ρύζι</w:t>
            </w:r>
            <w:proofErr w:type="spellEnd"/>
            <w:r w:rsidRPr="00857F4D">
              <w:rPr>
                <w:rFonts w:ascii="Calibri" w:eastAsia="Times New Roman" w:hAnsi="Calibri" w:cs="Calibri"/>
                <w:sz w:val="20"/>
                <w:szCs w:val="20"/>
                <w:lang w:val="en-GB" w:eastAsia="el-GR"/>
              </w:rPr>
              <w:t xml:space="preserve"> Κα</w:t>
            </w:r>
            <w:proofErr w:type="spellStart"/>
            <w:r w:rsidRPr="00857F4D">
              <w:rPr>
                <w:rFonts w:ascii="Calibri" w:eastAsia="Times New Roman" w:hAnsi="Calibri" w:cs="Calibri"/>
                <w:sz w:val="20"/>
                <w:szCs w:val="20"/>
                <w:lang w:val="en-GB" w:eastAsia="el-GR"/>
              </w:rPr>
              <w:t>ρολίν</w:t>
            </w:r>
            <w:proofErr w:type="spellEnd"/>
            <w:r w:rsidRPr="00857F4D">
              <w:rPr>
                <w:rFonts w:ascii="Calibri" w:eastAsia="Times New Roman" w:hAnsi="Calibri" w:cs="Calibri"/>
                <w:sz w:val="20"/>
                <w:szCs w:val="20"/>
                <w:lang w:val="en-GB"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4E9E9F0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648E59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259C448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D6F6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40D542DB"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A3ED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9</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366AA5F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Φα</w:t>
            </w:r>
            <w:proofErr w:type="spellStart"/>
            <w:r w:rsidRPr="00857F4D">
              <w:rPr>
                <w:rFonts w:ascii="Calibri" w:eastAsia="Times New Roman" w:hAnsi="Calibri" w:cs="Calibri"/>
                <w:sz w:val="20"/>
                <w:szCs w:val="20"/>
                <w:lang w:val="en-GB" w:eastAsia="el-GR"/>
              </w:rPr>
              <w:t>κές</w:t>
            </w:r>
            <w:proofErr w:type="spellEnd"/>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346E9E7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12C341D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67C15E1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3B72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1CBDC9E9"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AB8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10</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5A2BCF8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Φα</w:t>
            </w:r>
            <w:proofErr w:type="spellStart"/>
            <w:r w:rsidRPr="00857F4D">
              <w:rPr>
                <w:rFonts w:ascii="Calibri" w:eastAsia="Times New Roman" w:hAnsi="Calibri" w:cs="Calibri"/>
                <w:sz w:val="20"/>
                <w:szCs w:val="20"/>
                <w:lang w:val="en-GB" w:eastAsia="el-GR"/>
              </w:rPr>
              <w:t>σόλι</w:t>
            </w:r>
            <w:proofErr w:type="spellEnd"/>
            <w:r w:rsidRPr="00857F4D">
              <w:rPr>
                <w:rFonts w:ascii="Calibri" w:eastAsia="Times New Roman" w:hAnsi="Calibri" w:cs="Calibri"/>
                <w:sz w:val="20"/>
                <w:szCs w:val="20"/>
                <w:lang w:val="en-GB"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5DC48A2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7F5423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76FA842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F19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648895B0"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7BA2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11</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35AC263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Τομ</w:t>
            </w:r>
            <w:proofErr w:type="spellEnd"/>
            <w:r w:rsidRPr="00857F4D">
              <w:rPr>
                <w:rFonts w:ascii="Calibri" w:eastAsia="Times New Roman" w:hAnsi="Calibri" w:cs="Calibri"/>
                <w:sz w:val="20"/>
                <w:szCs w:val="20"/>
                <w:lang w:val="en-GB" w:eastAsia="el-GR"/>
              </w:rPr>
              <w:t>ατοπολτός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28437FA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200gr±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084D17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42643A4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CF8F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4EB9E10E"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37F5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12</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409916D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Πα</w:t>
            </w:r>
            <w:proofErr w:type="spellStart"/>
            <w:r w:rsidRPr="00857F4D">
              <w:rPr>
                <w:rFonts w:ascii="Calibri" w:eastAsia="Times New Roman" w:hAnsi="Calibri" w:cs="Calibri"/>
                <w:sz w:val="20"/>
                <w:szCs w:val="20"/>
                <w:lang w:val="en-GB" w:eastAsia="el-GR"/>
              </w:rPr>
              <w:t>ξιμάδι</w:t>
            </w:r>
            <w:proofErr w:type="spellEnd"/>
            <w:r w:rsidRPr="00857F4D">
              <w:rPr>
                <w:rFonts w:ascii="Calibri" w:eastAsia="Times New Roman" w:hAnsi="Calibri" w:cs="Calibri"/>
                <w:sz w:val="20"/>
                <w:szCs w:val="20"/>
                <w:lang w:val="en-GB"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4C0E98C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1.000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67075C6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2072083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2AD9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0E5D7CBD"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BFBAB3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10E3D0E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0ED297D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4018167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772249F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97B684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5F961CF9" w14:textId="77777777" w:rsidTr="00207E4F">
        <w:trPr>
          <w:trHeight w:val="288"/>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DBEEF3"/>
            <w:vAlign w:val="center"/>
          </w:tcPr>
          <w:p w14:paraId="338710A3" w14:textId="77777777" w:rsidR="00857F4D" w:rsidRPr="001D3C59" w:rsidRDefault="00857F4D" w:rsidP="00857F4D">
            <w:pPr>
              <w:suppressAutoHyphens/>
              <w:spacing w:after="0" w:line="240" w:lineRule="auto"/>
              <w:jc w:val="center"/>
              <w:rPr>
                <w:rFonts w:ascii="Calibri" w:eastAsia="Times New Roman" w:hAnsi="Calibri" w:cs="Calibri"/>
                <w:b/>
                <w:sz w:val="20"/>
                <w:szCs w:val="20"/>
                <w:lang w:eastAsia="el-GR"/>
              </w:rPr>
            </w:pPr>
            <w:r w:rsidRPr="001D3C59">
              <w:rPr>
                <w:rFonts w:ascii="Calibri" w:eastAsia="Times New Roman" w:hAnsi="Calibri" w:cs="Calibri"/>
                <w:b/>
                <w:sz w:val="20"/>
                <w:szCs w:val="20"/>
                <w:lang w:eastAsia="el-GR"/>
              </w:rPr>
              <w:t>ΟΜΑΔΑ 1</w:t>
            </w:r>
            <w:r w:rsidRPr="001D3C59">
              <w:rPr>
                <w:rFonts w:ascii="Calibri" w:eastAsia="Times New Roman" w:hAnsi="Calibri" w:cs="Calibri"/>
                <w:b/>
                <w:sz w:val="20"/>
                <w:szCs w:val="20"/>
                <w:lang w:eastAsia="el-GR"/>
              </w:rPr>
              <w:br/>
              <w:t xml:space="preserve">ΥΠΟΟΜΑΔΑ 1.β </w:t>
            </w:r>
            <w:r w:rsidRPr="001D3C59">
              <w:rPr>
                <w:rFonts w:ascii="Calibri" w:eastAsia="Times New Roman" w:hAnsi="Calibri" w:cs="Calibri"/>
                <w:b/>
                <w:sz w:val="20"/>
                <w:szCs w:val="20"/>
                <w:lang w:eastAsia="el-GR"/>
              </w:rPr>
              <w:br/>
              <w:t>ΕΙΔΗ ΟΠΩΡΟΠΩΛΕΙΟΥ</w:t>
            </w:r>
          </w:p>
        </w:tc>
      </w:tr>
      <w:tr w:rsidR="00857F4D" w:rsidRPr="00857F4D" w14:paraId="7133C07A" w14:textId="77777777" w:rsidTr="00207E4F">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25B8B"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2DEAA3B"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3355EE5"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1863947"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25503A94"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3F4D1"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ΕΠΩΝΥΜΙΑ ΕΡΓΟΣΤΑΣΙΟΥ ΠΑΡΑΓΩΓΗΣ/ΣΥΣΚΕΥΑΣΙΑΣ ΤΕΛΙΚΟΥ ΠΑΡΑΔΟΤΕΟΥ ΠΡΟΙΟΝΤΟΣ</w:t>
            </w:r>
          </w:p>
        </w:tc>
      </w:tr>
      <w:tr w:rsidR="00857F4D" w:rsidRPr="00857F4D" w14:paraId="2D350E64"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BFE4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13</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6F06003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Πα</w:t>
            </w:r>
            <w:proofErr w:type="spellStart"/>
            <w:r w:rsidRPr="00857F4D">
              <w:rPr>
                <w:rFonts w:ascii="Calibri" w:eastAsia="Times New Roman" w:hAnsi="Calibri" w:cs="Calibri"/>
                <w:sz w:val="20"/>
                <w:szCs w:val="20"/>
                <w:lang w:val="en-GB" w:eastAsia="el-GR"/>
              </w:rPr>
              <w:t>τάτες</w:t>
            </w:r>
            <w:proofErr w:type="spellEnd"/>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544340C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 xml:space="preserve">2 </w:t>
            </w:r>
            <w:proofErr w:type="spellStart"/>
            <w:r w:rsidRPr="00857F4D">
              <w:rPr>
                <w:rFonts w:ascii="Calibri" w:eastAsia="Times New Roman" w:hAnsi="Calibri" w:cs="Calibri"/>
                <w:sz w:val="20"/>
                <w:szCs w:val="20"/>
                <w:lang w:val="en-GB" w:eastAsia="el-GR"/>
              </w:rPr>
              <w:t>κιλά</w:t>
            </w:r>
            <w:proofErr w:type="spellEnd"/>
            <w:r w:rsidRPr="00857F4D">
              <w:rPr>
                <w:rFonts w:ascii="Calibri" w:eastAsia="Times New Roman" w:hAnsi="Calibri" w:cs="Calibri"/>
                <w:sz w:val="20"/>
                <w:szCs w:val="20"/>
                <w:lang w:val="en-GB" w:eastAsia="el-GR"/>
              </w:rPr>
              <w:t xml:space="preserve"> ± 1%</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3319FE5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07404CB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AF56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6E4CED42"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5DEF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14</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2FF8160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Πορτοκάλι</w:t>
            </w:r>
            <w:proofErr w:type="spellEnd"/>
            <w:r w:rsidRPr="00857F4D">
              <w:rPr>
                <w:rFonts w:ascii="Calibri" w:eastAsia="Times New Roman" w:hAnsi="Calibri" w:cs="Calibri"/>
                <w:sz w:val="20"/>
                <w:szCs w:val="20"/>
                <w:lang w:val="en-GB"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5B72ECE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 xml:space="preserve">2 </w:t>
            </w:r>
            <w:proofErr w:type="spellStart"/>
            <w:r w:rsidRPr="00857F4D">
              <w:rPr>
                <w:rFonts w:ascii="Calibri" w:eastAsia="Times New Roman" w:hAnsi="Calibri" w:cs="Calibri"/>
                <w:sz w:val="20"/>
                <w:szCs w:val="20"/>
                <w:lang w:val="en-GB" w:eastAsia="el-GR"/>
              </w:rPr>
              <w:t>κιλά</w:t>
            </w:r>
            <w:proofErr w:type="spellEnd"/>
            <w:r w:rsidRPr="00857F4D">
              <w:rPr>
                <w:rFonts w:ascii="Calibri" w:eastAsia="Times New Roman" w:hAnsi="Calibri" w:cs="Calibri"/>
                <w:sz w:val="20"/>
                <w:szCs w:val="20"/>
                <w:lang w:val="en-GB" w:eastAsia="el-GR"/>
              </w:rPr>
              <w:t xml:space="preserve"> ± 1%</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62F64CC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1DEB59D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32D4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6BF7C578"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6EF7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15</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0E8D970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Μήλ</w:t>
            </w:r>
            <w:proofErr w:type="spellEnd"/>
            <w:r w:rsidRPr="00857F4D">
              <w:rPr>
                <w:rFonts w:ascii="Calibri" w:eastAsia="Times New Roman" w:hAnsi="Calibri" w:cs="Calibri"/>
                <w:sz w:val="20"/>
                <w:szCs w:val="20"/>
                <w:lang w:val="en-GB"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68E899F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 xml:space="preserve">2 </w:t>
            </w:r>
            <w:proofErr w:type="spellStart"/>
            <w:r w:rsidRPr="00857F4D">
              <w:rPr>
                <w:rFonts w:ascii="Calibri" w:eastAsia="Times New Roman" w:hAnsi="Calibri" w:cs="Calibri"/>
                <w:sz w:val="20"/>
                <w:szCs w:val="20"/>
                <w:lang w:val="en-GB" w:eastAsia="el-GR"/>
              </w:rPr>
              <w:t>κιλά</w:t>
            </w:r>
            <w:proofErr w:type="spellEnd"/>
            <w:r w:rsidRPr="00857F4D">
              <w:rPr>
                <w:rFonts w:ascii="Calibri" w:eastAsia="Times New Roman" w:hAnsi="Calibri" w:cs="Calibri"/>
                <w:sz w:val="20"/>
                <w:szCs w:val="20"/>
                <w:lang w:val="en-GB" w:eastAsia="el-GR"/>
              </w:rPr>
              <w:t xml:space="preserve"> ± 1%</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3E68C86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54DC8EB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C4CB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64F03FA4"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B5F874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3AD4896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06A8F90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1B65967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234A642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7F09E2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2B0FB09B" w14:textId="77777777" w:rsidTr="00207E4F">
        <w:trPr>
          <w:trHeight w:val="732"/>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DBEEF3"/>
            <w:vAlign w:val="center"/>
          </w:tcPr>
          <w:p w14:paraId="6FC671FC"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ΟΜΑΔΑ 1</w:t>
            </w:r>
            <w:r w:rsidRPr="00857F4D">
              <w:rPr>
                <w:rFonts w:ascii="Calibri" w:eastAsia="Times New Roman" w:hAnsi="Calibri" w:cs="Calibri"/>
                <w:b/>
                <w:sz w:val="20"/>
                <w:szCs w:val="20"/>
                <w:lang w:eastAsia="el-GR"/>
              </w:rPr>
              <w:br/>
              <w:t>ΥΠΟΟΜΑΔΑ 1.γ ΒΡΕΦΙΚΑ ΕΙΔΗ</w:t>
            </w:r>
          </w:p>
        </w:tc>
      </w:tr>
      <w:tr w:rsidR="00857F4D" w:rsidRPr="00857F4D" w14:paraId="108C4575" w14:textId="77777777" w:rsidTr="00207E4F">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6FF0E"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05A38046"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C7CBC24"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84AB28F"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34B0C6A1"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0EE8B"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ΕΠΩΝΥΜΙΑ ΕΡΓΟΣΤΑΣΙΟΥ ΠΑΡΑΓΩΓΗΣ/ΣΥΣΚΕΥΑΣΙΑΣ ΤΕΛΙΚΟΥ ΠΑΡΑΔΟΤΕΟΥ ΠΡΟΙΟΝΤΟΣ</w:t>
            </w:r>
          </w:p>
        </w:tc>
      </w:tr>
      <w:tr w:rsidR="00857F4D" w:rsidRPr="00857F4D" w14:paraId="7D1752D3"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4FD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16</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7A7045F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Κρέμ</w:t>
            </w:r>
            <w:proofErr w:type="spellEnd"/>
            <w:r w:rsidRPr="00857F4D">
              <w:rPr>
                <w:rFonts w:ascii="Calibri" w:eastAsia="Times New Roman" w:hAnsi="Calibri" w:cs="Calibri"/>
                <w:sz w:val="20"/>
                <w:szCs w:val="20"/>
                <w:lang w:val="en-GB" w:eastAsia="el-GR"/>
              </w:rPr>
              <w:t xml:space="preserve">α </w:t>
            </w:r>
            <w:proofErr w:type="spellStart"/>
            <w:r w:rsidRPr="00857F4D">
              <w:rPr>
                <w:rFonts w:ascii="Calibri" w:eastAsia="Times New Roman" w:hAnsi="Calibri" w:cs="Calibri"/>
                <w:sz w:val="20"/>
                <w:szCs w:val="20"/>
                <w:lang w:val="en-GB" w:eastAsia="el-GR"/>
              </w:rPr>
              <w:t>δημητρι</w:t>
            </w:r>
            <w:proofErr w:type="spellEnd"/>
            <w:r w:rsidRPr="00857F4D">
              <w:rPr>
                <w:rFonts w:ascii="Calibri" w:eastAsia="Times New Roman" w:hAnsi="Calibri" w:cs="Calibri"/>
                <w:sz w:val="20"/>
                <w:szCs w:val="20"/>
                <w:lang w:val="en-GB" w:eastAsia="el-GR"/>
              </w:rPr>
              <w:t>ακών</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03804C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300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01CBC4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296FFC8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6E5B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17C7C0BD"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757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17</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893559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Κρέμ</w:t>
            </w:r>
            <w:proofErr w:type="spellEnd"/>
            <w:r w:rsidRPr="00857F4D">
              <w:rPr>
                <w:rFonts w:ascii="Calibri" w:eastAsia="Times New Roman" w:hAnsi="Calibri" w:cs="Calibri"/>
                <w:sz w:val="20"/>
                <w:szCs w:val="20"/>
                <w:lang w:val="en-GB" w:eastAsia="el-GR"/>
              </w:rPr>
              <w:t xml:space="preserve">α </w:t>
            </w:r>
            <w:proofErr w:type="spellStart"/>
            <w:r w:rsidRPr="00857F4D">
              <w:rPr>
                <w:rFonts w:ascii="Calibri" w:eastAsia="Times New Roman" w:hAnsi="Calibri" w:cs="Calibri"/>
                <w:sz w:val="20"/>
                <w:szCs w:val="20"/>
                <w:lang w:val="en-GB" w:eastAsia="el-GR"/>
              </w:rPr>
              <w:t>ρυζάλευρο</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746ED5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300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70B82D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1FA724F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297D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42F322C6" w14:textId="77777777" w:rsidTr="00207E4F">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9DDE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18</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78023563" w14:textId="77777777" w:rsidR="00857F4D" w:rsidRPr="00857F4D" w:rsidRDefault="00857F4D" w:rsidP="00857F4D">
            <w:pPr>
              <w:suppressAutoHyphens/>
              <w:spacing w:after="0" w:line="240" w:lineRule="auto"/>
              <w:jc w:val="center"/>
              <w:rPr>
                <w:rFonts w:ascii="Calibri" w:eastAsia="Times New Roman" w:hAnsi="Calibri" w:cs="Calibri"/>
                <w:sz w:val="20"/>
                <w:szCs w:val="20"/>
                <w:lang w:eastAsia="el-GR"/>
              </w:rPr>
            </w:pPr>
            <w:r w:rsidRPr="00857F4D">
              <w:rPr>
                <w:rFonts w:ascii="Calibri" w:eastAsia="Times New Roman" w:hAnsi="Calibri" w:cs="Calibri"/>
                <w:sz w:val="20"/>
                <w:szCs w:val="20"/>
                <w:lang w:eastAsia="el-GR"/>
              </w:rPr>
              <w:t>Γάλα σκόνη για μωρά 2ης βρεφικής ηλικίας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7C714B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400 gr-500gr</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7B71C2B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564795F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1C4A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38FD6FB4"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489DE6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38269C9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3C513D8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13B1DEC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29BD1CE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70A161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0D838EF6" w14:textId="77777777" w:rsidTr="00207E4F">
        <w:trPr>
          <w:trHeight w:val="492"/>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D7E4BC"/>
            <w:vAlign w:val="center"/>
          </w:tcPr>
          <w:p w14:paraId="6DB32AF3"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ΟΜΑΔΑ 2</w:t>
            </w:r>
            <w:r w:rsidRPr="00857F4D">
              <w:rPr>
                <w:rFonts w:ascii="Calibri" w:eastAsia="Times New Roman" w:hAnsi="Calibri" w:cs="Calibri"/>
                <w:b/>
                <w:sz w:val="20"/>
                <w:szCs w:val="20"/>
                <w:lang w:val="en-GB" w:eastAsia="el-GR"/>
              </w:rPr>
              <w:br/>
              <w:t>ΕΙΔΗ ΚΡΕΟΠΩΛΕΙΟΥ</w:t>
            </w:r>
          </w:p>
        </w:tc>
      </w:tr>
      <w:tr w:rsidR="00857F4D" w:rsidRPr="00857F4D" w14:paraId="7D6BE4F2" w14:textId="77777777" w:rsidTr="00207E4F">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2F63"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06F6AF67"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0B3AC01"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7DA74EF"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22C4D51C"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0564E"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ΕΠΩΝΥΜΙΑ ΕΡΓΟΣΤΑΣΙΟΥ ΠΑΡΑΓΩΓΗΣ/ΣΥΣΚΕΥΑΣΙΑΣ ΤΕΛΙΚΟΥ ΠΑΡΑΔΟΤΕΟΥ ΠΡΟΙΟΝΤΟΣ</w:t>
            </w:r>
          </w:p>
        </w:tc>
      </w:tr>
      <w:tr w:rsidR="00857F4D" w:rsidRPr="00857F4D" w14:paraId="7B524B84"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B066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19</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0672A72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Νω</w:t>
            </w:r>
            <w:proofErr w:type="spellEnd"/>
            <w:r w:rsidRPr="00857F4D">
              <w:rPr>
                <w:rFonts w:ascii="Calibri" w:eastAsia="Times New Roman" w:hAnsi="Calibri" w:cs="Calibri"/>
                <w:sz w:val="20"/>
                <w:szCs w:val="20"/>
                <w:lang w:val="en-GB" w:eastAsia="el-GR"/>
              </w:rPr>
              <w:t xml:space="preserve">πό </w:t>
            </w:r>
            <w:proofErr w:type="spellStart"/>
            <w:r w:rsidRPr="00857F4D">
              <w:rPr>
                <w:rFonts w:ascii="Calibri" w:eastAsia="Times New Roman" w:hAnsi="Calibri" w:cs="Calibri"/>
                <w:sz w:val="20"/>
                <w:szCs w:val="20"/>
                <w:lang w:val="en-GB" w:eastAsia="el-GR"/>
              </w:rPr>
              <w:t>κρέ</w:t>
            </w:r>
            <w:proofErr w:type="spellEnd"/>
            <w:r w:rsidRPr="00857F4D">
              <w:rPr>
                <w:rFonts w:ascii="Calibri" w:eastAsia="Times New Roman" w:hAnsi="Calibri" w:cs="Calibri"/>
                <w:sz w:val="20"/>
                <w:szCs w:val="20"/>
                <w:lang w:val="en-GB" w:eastAsia="el-GR"/>
              </w:rPr>
              <w:t>ας (α</w:t>
            </w:r>
            <w:proofErr w:type="spellStart"/>
            <w:r w:rsidRPr="00857F4D">
              <w:rPr>
                <w:rFonts w:ascii="Calibri" w:eastAsia="Times New Roman" w:hAnsi="Calibri" w:cs="Calibri"/>
                <w:sz w:val="20"/>
                <w:szCs w:val="20"/>
                <w:lang w:val="en-GB" w:eastAsia="el-GR"/>
              </w:rPr>
              <w:t>ρνί</w:t>
            </w:r>
            <w:proofErr w:type="spellEnd"/>
            <w:r w:rsidRPr="00857F4D">
              <w:rPr>
                <w:rFonts w:ascii="Calibri" w:eastAsia="Times New Roman" w:hAnsi="Calibri" w:cs="Calibri"/>
                <w:sz w:val="20"/>
                <w:szCs w:val="20"/>
                <w:lang w:val="en-GB" w:eastAsia="el-GR"/>
              </w:rPr>
              <w:t>)</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783E41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 xml:space="preserve">1000gr </w:t>
            </w:r>
            <w:proofErr w:type="spellStart"/>
            <w:r w:rsidRPr="00857F4D">
              <w:rPr>
                <w:rFonts w:ascii="Calibri" w:eastAsia="Times New Roman" w:hAnsi="Calibri" w:cs="Calibri"/>
                <w:sz w:val="20"/>
                <w:szCs w:val="20"/>
                <w:lang w:val="en-GB" w:eastAsia="el-GR"/>
              </w:rPr>
              <w:t>έως</w:t>
            </w:r>
            <w:proofErr w:type="spellEnd"/>
            <w:r w:rsidRPr="00857F4D">
              <w:rPr>
                <w:rFonts w:ascii="Calibri" w:eastAsia="Times New Roman" w:hAnsi="Calibri" w:cs="Calibri"/>
                <w:sz w:val="20"/>
                <w:szCs w:val="20"/>
                <w:lang w:val="en-GB" w:eastAsia="el-GR"/>
              </w:rPr>
              <w:t xml:space="preserve"> 1250 gr</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19D29E3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400CD66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95A1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76625DB9"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8106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20</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5F08EB7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Βόειο</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κρέ</w:t>
            </w:r>
            <w:proofErr w:type="spellEnd"/>
            <w:r w:rsidRPr="00857F4D">
              <w:rPr>
                <w:rFonts w:ascii="Calibri" w:eastAsia="Times New Roman" w:hAnsi="Calibri" w:cs="Calibri"/>
                <w:sz w:val="20"/>
                <w:szCs w:val="20"/>
                <w:lang w:val="en-GB" w:eastAsia="el-GR"/>
              </w:rPr>
              <w:t>ας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43D539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1000gr ±10%</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6FBBFC1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19C3593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2A93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0E6532C0"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26BA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21</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75D7EF3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Χοιρινό</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κρέ</w:t>
            </w:r>
            <w:proofErr w:type="spellEnd"/>
            <w:r w:rsidRPr="00857F4D">
              <w:rPr>
                <w:rFonts w:ascii="Calibri" w:eastAsia="Times New Roman" w:hAnsi="Calibri" w:cs="Calibri"/>
                <w:sz w:val="20"/>
                <w:szCs w:val="20"/>
                <w:lang w:val="en-GB" w:eastAsia="el-GR"/>
              </w:rPr>
              <w:t>ας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800976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1000gr ±10%</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49BDFC0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187B554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2E3A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15D210AA" w14:textId="77777777" w:rsidTr="00207E4F">
        <w:trPr>
          <w:trHeight w:val="493"/>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B58AD7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7404880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p w14:paraId="6CE3326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p w14:paraId="6312A7A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p w14:paraId="5DB6E86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p w14:paraId="4CFF2B8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p w14:paraId="7435F85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p w14:paraId="5586009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p w14:paraId="10D0B36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317EA85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630D0777" w14:textId="77777777" w:rsidR="00857F4D" w:rsidRPr="00857F4D" w:rsidRDefault="00857F4D" w:rsidP="00857F4D">
            <w:pPr>
              <w:suppressAutoHyphens/>
              <w:spacing w:after="0" w:line="240" w:lineRule="auto"/>
              <w:jc w:val="both"/>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05E455B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3B9467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4C1B648D" w14:textId="77777777" w:rsidTr="00207E4F">
        <w:trPr>
          <w:trHeight w:val="732"/>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E5E0EC"/>
            <w:vAlign w:val="center"/>
          </w:tcPr>
          <w:p w14:paraId="36D608C6"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lastRenderedPageBreak/>
              <w:t>ΟΜΑΔΑ 3</w:t>
            </w:r>
            <w:r w:rsidRPr="00857F4D">
              <w:rPr>
                <w:rFonts w:ascii="Calibri" w:eastAsia="Times New Roman" w:hAnsi="Calibri" w:cs="Calibri"/>
                <w:b/>
                <w:sz w:val="20"/>
                <w:szCs w:val="20"/>
                <w:lang w:eastAsia="el-GR"/>
              </w:rPr>
              <w:br/>
              <w:t>ΕΙΔΗ ΒΑΣΙΚΗΣ ΥΛΙΚΗΣ ΣΥΝΔΡΟΜΗΣ</w:t>
            </w:r>
          </w:p>
        </w:tc>
      </w:tr>
      <w:tr w:rsidR="00857F4D" w:rsidRPr="00857F4D" w14:paraId="6E07E406" w14:textId="77777777" w:rsidTr="00207E4F">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D6025"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1A8E4D00"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02CBF82"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2FBBB525"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4F211AE4"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val="en-GB" w:eastAsia="el-GR"/>
              </w:rPr>
            </w:pPr>
            <w:r w:rsidRPr="00857F4D">
              <w:rPr>
                <w:rFonts w:ascii="Calibri" w:eastAsia="Times New Roman" w:hAnsi="Calibri" w:cs="Calibri"/>
                <w:b/>
                <w:sz w:val="20"/>
                <w:szCs w:val="20"/>
                <w:lang w:val="en-GB"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7D7C" w14:textId="77777777" w:rsidR="00857F4D" w:rsidRPr="00857F4D" w:rsidRDefault="00857F4D" w:rsidP="00857F4D">
            <w:pPr>
              <w:suppressAutoHyphens/>
              <w:spacing w:after="0" w:line="240" w:lineRule="auto"/>
              <w:jc w:val="center"/>
              <w:rPr>
                <w:rFonts w:ascii="Calibri" w:eastAsia="Times New Roman" w:hAnsi="Calibri" w:cs="Calibri"/>
                <w:b/>
                <w:sz w:val="20"/>
                <w:szCs w:val="20"/>
                <w:lang w:eastAsia="el-GR"/>
              </w:rPr>
            </w:pPr>
            <w:r w:rsidRPr="00857F4D">
              <w:rPr>
                <w:rFonts w:ascii="Calibri" w:eastAsia="Times New Roman" w:hAnsi="Calibri" w:cs="Calibri"/>
                <w:b/>
                <w:sz w:val="20"/>
                <w:szCs w:val="20"/>
                <w:lang w:eastAsia="el-GR"/>
              </w:rPr>
              <w:t>ΕΠΩΝΥΜΙΑ ΕΡΓΟΣΤΑΣΙΟΥ ΠΑΡΑΓΩΓΗΣ/ΣΥΣΚΕΥΑΣΙΑΣ ΤΕΛΙΚΟΥ ΠΑΡΑΔΟΤΕΟΥ ΠΡΟΙΟΝΤΟΣ</w:t>
            </w:r>
          </w:p>
        </w:tc>
      </w:tr>
      <w:tr w:rsidR="00857F4D" w:rsidRPr="00857F4D" w14:paraId="189F5D93"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39C3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22</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4E4BA76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Οδοντόκρεμ</w:t>
            </w:r>
            <w:proofErr w:type="spellEnd"/>
            <w:r w:rsidRPr="00857F4D">
              <w:rPr>
                <w:rFonts w:ascii="Calibri" w:eastAsia="Times New Roman" w:hAnsi="Calibri" w:cs="Calibri"/>
                <w:sz w:val="20"/>
                <w:szCs w:val="20"/>
                <w:lang w:val="en-GB" w:eastAsia="el-GR"/>
              </w:rPr>
              <w:t>α</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7618BE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75-100 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4402DC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2D29DD0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0267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4A0C7C36"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7D6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23</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7D39EB8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Οδοντό</w:t>
            </w:r>
            <w:proofErr w:type="spellEnd"/>
            <w:r w:rsidRPr="00857F4D">
              <w:rPr>
                <w:rFonts w:ascii="Calibri" w:eastAsia="Times New Roman" w:hAnsi="Calibri" w:cs="Calibri"/>
                <w:sz w:val="20"/>
                <w:szCs w:val="20"/>
                <w:lang w:val="en-GB" w:eastAsia="el-GR"/>
              </w:rPr>
              <w:t>βουρτσα</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20DA2F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 xml:space="preserve">1 </w:t>
            </w:r>
            <w:proofErr w:type="spellStart"/>
            <w:r w:rsidRPr="00857F4D">
              <w:rPr>
                <w:rFonts w:ascii="Calibri" w:eastAsia="Times New Roman" w:hAnsi="Calibri" w:cs="Calibri"/>
                <w:sz w:val="20"/>
                <w:szCs w:val="20"/>
                <w:lang w:val="en-GB" w:eastAsia="el-GR"/>
              </w:rPr>
              <w:t>τεμάχιο</w:t>
            </w:r>
            <w:proofErr w:type="spellEnd"/>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030A5A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754F068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383D"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4318E18D"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0DCA"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24</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6F4BE6F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Σαμπ</w:t>
            </w:r>
            <w:proofErr w:type="spellStart"/>
            <w:r w:rsidRPr="00857F4D">
              <w:rPr>
                <w:rFonts w:ascii="Calibri" w:eastAsia="Times New Roman" w:hAnsi="Calibri" w:cs="Calibri"/>
                <w:sz w:val="20"/>
                <w:szCs w:val="20"/>
                <w:lang w:val="en-GB" w:eastAsia="el-GR"/>
              </w:rPr>
              <w:t>ουάν</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DE91AE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 xml:space="preserve">250 ml </w:t>
            </w:r>
            <w:proofErr w:type="spellStart"/>
            <w:r w:rsidRPr="00857F4D">
              <w:rPr>
                <w:rFonts w:ascii="Calibri" w:eastAsia="Times New Roman" w:hAnsi="Calibri" w:cs="Calibri"/>
                <w:sz w:val="20"/>
                <w:szCs w:val="20"/>
                <w:lang w:val="en-GB" w:eastAsia="el-GR"/>
              </w:rPr>
              <w:t>έως</w:t>
            </w:r>
            <w:proofErr w:type="spellEnd"/>
            <w:r w:rsidRPr="00857F4D">
              <w:rPr>
                <w:rFonts w:ascii="Calibri" w:eastAsia="Times New Roman" w:hAnsi="Calibri" w:cs="Calibri"/>
                <w:sz w:val="20"/>
                <w:szCs w:val="20"/>
                <w:lang w:val="en-GB" w:eastAsia="el-GR"/>
              </w:rPr>
              <w:t xml:space="preserve"> και 400 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2B9E32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304C948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AE9D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771D1842" w14:textId="77777777" w:rsidTr="00207E4F">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1A3E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25</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6A49D24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Υγρό</w:t>
            </w:r>
            <w:proofErr w:type="spellEnd"/>
            <w:r w:rsidRPr="00857F4D">
              <w:rPr>
                <w:rFonts w:ascii="Calibri" w:eastAsia="Times New Roman" w:hAnsi="Calibri" w:cs="Calibri"/>
                <w:sz w:val="20"/>
                <w:szCs w:val="20"/>
                <w:lang w:val="en-GB" w:eastAsia="el-GR"/>
              </w:rPr>
              <w:t xml:space="preserve"> απ</w:t>
            </w:r>
            <w:proofErr w:type="spellStart"/>
            <w:r w:rsidRPr="00857F4D">
              <w:rPr>
                <w:rFonts w:ascii="Calibri" w:eastAsia="Times New Roman" w:hAnsi="Calibri" w:cs="Calibri"/>
                <w:sz w:val="20"/>
                <w:szCs w:val="20"/>
                <w:lang w:val="en-GB" w:eastAsia="el-GR"/>
              </w:rPr>
              <w:t>ορρυ</w:t>
            </w:r>
            <w:proofErr w:type="spellEnd"/>
            <w:r w:rsidRPr="00857F4D">
              <w:rPr>
                <w:rFonts w:ascii="Calibri" w:eastAsia="Times New Roman" w:hAnsi="Calibri" w:cs="Calibri"/>
                <w:sz w:val="20"/>
                <w:szCs w:val="20"/>
                <w:lang w:val="en-GB" w:eastAsia="el-GR"/>
              </w:rPr>
              <w:t>παντικό π</w:t>
            </w:r>
            <w:proofErr w:type="spellStart"/>
            <w:r w:rsidRPr="00857F4D">
              <w:rPr>
                <w:rFonts w:ascii="Calibri" w:eastAsia="Times New Roman" w:hAnsi="Calibri" w:cs="Calibri"/>
                <w:sz w:val="20"/>
                <w:szCs w:val="20"/>
                <w:lang w:val="en-GB" w:eastAsia="el-GR"/>
              </w:rPr>
              <w:t>ιάτων</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D149CD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400 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AD20D5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3757B58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CDFC"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42A9B696"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88268"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26</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CEF8EF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Χα</w:t>
            </w:r>
            <w:proofErr w:type="spellStart"/>
            <w:r w:rsidRPr="00857F4D">
              <w:rPr>
                <w:rFonts w:ascii="Calibri" w:eastAsia="Times New Roman" w:hAnsi="Calibri" w:cs="Calibri"/>
                <w:sz w:val="20"/>
                <w:szCs w:val="20"/>
                <w:lang w:val="en-GB" w:eastAsia="el-GR"/>
              </w:rPr>
              <w:t>ρτί</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Υγεί</w:t>
            </w:r>
            <w:proofErr w:type="spellEnd"/>
            <w:r w:rsidRPr="00857F4D">
              <w:rPr>
                <w:rFonts w:ascii="Calibri" w:eastAsia="Times New Roman" w:hAnsi="Calibri" w:cs="Calibri"/>
                <w:sz w:val="20"/>
                <w:szCs w:val="20"/>
                <w:lang w:val="en-GB" w:eastAsia="el-GR"/>
              </w:rPr>
              <w:t>ας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D4BB87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eastAsia="el-GR"/>
              </w:rPr>
              <w:t xml:space="preserve">8-12 </w:t>
            </w:r>
            <w:proofErr w:type="spellStart"/>
            <w:r w:rsidRPr="00857F4D">
              <w:rPr>
                <w:rFonts w:ascii="Calibri" w:eastAsia="Times New Roman" w:hAnsi="Calibri" w:cs="Calibri"/>
                <w:sz w:val="20"/>
                <w:szCs w:val="20"/>
                <w:lang w:val="en-GB" w:eastAsia="el-GR"/>
              </w:rPr>
              <w:t>ρολά</w:t>
            </w:r>
            <w:proofErr w:type="spellEnd"/>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6CF0DCA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6F4D3B8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14326"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5B6D7DFD" w14:textId="77777777" w:rsidTr="00207E4F">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E71A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27</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21EB252E"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Χλωρίνη</w:t>
            </w:r>
            <w:proofErr w:type="spellEnd"/>
            <w:r w:rsidRPr="00857F4D">
              <w:rPr>
                <w:rFonts w:ascii="Calibri" w:eastAsia="Times New Roman" w:hAnsi="Calibri" w:cs="Calibri"/>
                <w:sz w:val="20"/>
                <w:szCs w:val="20"/>
                <w:lang w:val="en-GB" w:eastAsia="el-GR"/>
              </w:rPr>
              <w:t xml:space="preserve"> Πα</w:t>
            </w:r>
            <w:proofErr w:type="spellStart"/>
            <w:r w:rsidRPr="00857F4D">
              <w:rPr>
                <w:rFonts w:ascii="Calibri" w:eastAsia="Times New Roman" w:hAnsi="Calibri" w:cs="Calibri"/>
                <w:sz w:val="20"/>
                <w:szCs w:val="20"/>
                <w:lang w:val="en-GB" w:eastAsia="el-GR"/>
              </w:rPr>
              <w:t>χυρευστη</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4FE25C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750ml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4FD56B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75F435C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096F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6E6BE854" w14:textId="77777777" w:rsidTr="00207E4F">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4C72"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28</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6B8C7CB7"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Καθα</w:t>
            </w:r>
            <w:proofErr w:type="spellStart"/>
            <w:r w:rsidRPr="00857F4D">
              <w:rPr>
                <w:rFonts w:ascii="Calibri" w:eastAsia="Times New Roman" w:hAnsi="Calibri" w:cs="Calibri"/>
                <w:sz w:val="20"/>
                <w:szCs w:val="20"/>
                <w:lang w:val="en-GB" w:eastAsia="el-GR"/>
              </w:rPr>
              <w:t>ριστικό</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Υγρό</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γενικής</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χρήσης</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799676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1000ml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231FA11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0F74F489"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5F02F"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r w:rsidR="00857F4D" w:rsidRPr="00857F4D" w14:paraId="737FDE26" w14:textId="77777777" w:rsidTr="00207E4F">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CD3A1"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29</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30F9DBB"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r w:rsidRPr="00857F4D">
              <w:rPr>
                <w:rFonts w:ascii="Calibri" w:eastAsia="Times New Roman" w:hAnsi="Calibri" w:cs="Calibri"/>
                <w:sz w:val="20"/>
                <w:szCs w:val="20"/>
                <w:lang w:val="en-GB" w:eastAsia="el-GR"/>
              </w:rPr>
              <w:t>Απ</w:t>
            </w:r>
            <w:proofErr w:type="spellStart"/>
            <w:r w:rsidRPr="00857F4D">
              <w:rPr>
                <w:rFonts w:ascii="Calibri" w:eastAsia="Times New Roman" w:hAnsi="Calibri" w:cs="Calibri"/>
                <w:sz w:val="20"/>
                <w:szCs w:val="20"/>
                <w:lang w:val="en-GB" w:eastAsia="el-GR"/>
              </w:rPr>
              <w:t>ορρυ</w:t>
            </w:r>
            <w:proofErr w:type="spellEnd"/>
            <w:r w:rsidRPr="00857F4D">
              <w:rPr>
                <w:rFonts w:ascii="Calibri" w:eastAsia="Times New Roman" w:hAnsi="Calibri" w:cs="Calibri"/>
                <w:sz w:val="20"/>
                <w:szCs w:val="20"/>
                <w:lang w:val="en-GB" w:eastAsia="el-GR"/>
              </w:rPr>
              <w:t xml:space="preserve">παντικό </w:t>
            </w:r>
            <w:proofErr w:type="spellStart"/>
            <w:r w:rsidRPr="00857F4D">
              <w:rPr>
                <w:rFonts w:ascii="Calibri" w:eastAsia="Times New Roman" w:hAnsi="Calibri" w:cs="Calibri"/>
                <w:sz w:val="20"/>
                <w:szCs w:val="20"/>
                <w:lang w:val="en-GB" w:eastAsia="el-GR"/>
              </w:rPr>
              <w:t>γι</w:t>
            </w:r>
            <w:proofErr w:type="spellEnd"/>
            <w:r w:rsidRPr="00857F4D">
              <w:rPr>
                <w:rFonts w:ascii="Calibri" w:eastAsia="Times New Roman" w:hAnsi="Calibri" w:cs="Calibri"/>
                <w:sz w:val="20"/>
                <w:szCs w:val="20"/>
                <w:lang w:val="en-GB" w:eastAsia="el-GR"/>
              </w:rPr>
              <w:t>α π</w:t>
            </w:r>
            <w:proofErr w:type="spellStart"/>
            <w:r w:rsidRPr="00857F4D">
              <w:rPr>
                <w:rFonts w:ascii="Calibri" w:eastAsia="Times New Roman" w:hAnsi="Calibri" w:cs="Calibri"/>
                <w:sz w:val="20"/>
                <w:szCs w:val="20"/>
                <w:lang w:val="en-GB" w:eastAsia="el-GR"/>
              </w:rPr>
              <w:t>λύσιμο</w:t>
            </w:r>
            <w:proofErr w:type="spellEnd"/>
            <w:r w:rsidRPr="00857F4D">
              <w:rPr>
                <w:rFonts w:ascii="Calibri" w:eastAsia="Times New Roman" w:hAnsi="Calibri" w:cs="Calibri"/>
                <w:sz w:val="20"/>
                <w:szCs w:val="20"/>
                <w:lang w:val="en-GB" w:eastAsia="el-GR"/>
              </w:rPr>
              <w:t xml:space="preserve"> </w:t>
            </w:r>
            <w:proofErr w:type="spellStart"/>
            <w:r w:rsidRPr="00857F4D">
              <w:rPr>
                <w:rFonts w:ascii="Calibri" w:eastAsia="Times New Roman" w:hAnsi="Calibri" w:cs="Calibri"/>
                <w:sz w:val="20"/>
                <w:szCs w:val="20"/>
                <w:lang w:val="en-GB" w:eastAsia="el-GR"/>
              </w:rPr>
              <w:t>ρούχων</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922EB64"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roofErr w:type="spellStart"/>
            <w:r w:rsidRPr="00857F4D">
              <w:rPr>
                <w:rFonts w:ascii="Calibri" w:eastAsia="Times New Roman" w:hAnsi="Calibri" w:cs="Calibri"/>
                <w:sz w:val="20"/>
                <w:szCs w:val="20"/>
                <w:lang w:val="en-GB" w:eastAsia="el-GR"/>
              </w:rPr>
              <w:t>τουλάχιστον</w:t>
            </w:r>
            <w:proofErr w:type="spellEnd"/>
            <w:r w:rsidRPr="00857F4D">
              <w:rPr>
                <w:rFonts w:ascii="Calibri" w:eastAsia="Times New Roman" w:hAnsi="Calibri" w:cs="Calibri"/>
                <w:sz w:val="20"/>
                <w:szCs w:val="20"/>
                <w:lang w:val="en-GB" w:eastAsia="el-GR"/>
              </w:rPr>
              <w:t xml:space="preserve"> 3 </w:t>
            </w:r>
            <w:proofErr w:type="spellStart"/>
            <w:r w:rsidRPr="00857F4D">
              <w:rPr>
                <w:rFonts w:ascii="Calibri" w:eastAsia="Times New Roman" w:hAnsi="Calibri" w:cs="Calibri"/>
                <w:sz w:val="20"/>
                <w:szCs w:val="20"/>
                <w:lang w:val="en-GB" w:eastAsia="el-GR"/>
              </w:rPr>
              <w:t>λίτρων</w:t>
            </w:r>
            <w:proofErr w:type="spellEnd"/>
            <w:r w:rsidRPr="00857F4D">
              <w:rPr>
                <w:rFonts w:ascii="Calibri" w:eastAsia="Times New Roman" w:hAnsi="Calibri" w:cs="Calibri"/>
                <w:sz w:val="20"/>
                <w:szCs w:val="20"/>
                <w:lang w:val="en-GB" w:eastAsia="el-GR"/>
              </w:rPr>
              <w:t xml:space="preserve"> και 45 </w:t>
            </w:r>
            <w:proofErr w:type="spellStart"/>
            <w:r w:rsidRPr="00857F4D">
              <w:rPr>
                <w:rFonts w:ascii="Calibri" w:eastAsia="Times New Roman" w:hAnsi="Calibri" w:cs="Calibri"/>
                <w:sz w:val="20"/>
                <w:szCs w:val="20"/>
                <w:lang w:val="en-GB" w:eastAsia="el-GR"/>
              </w:rPr>
              <w:t>μεζούρων</w:t>
            </w:r>
            <w:proofErr w:type="spellEnd"/>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BAD6113"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1548" w:type="dxa"/>
            <w:tcBorders>
              <w:top w:val="single" w:sz="4" w:space="0" w:color="auto"/>
              <w:left w:val="nil"/>
              <w:bottom w:val="single" w:sz="4" w:space="0" w:color="auto"/>
              <w:right w:val="single" w:sz="4" w:space="0" w:color="auto"/>
            </w:tcBorders>
            <w:vAlign w:val="center"/>
          </w:tcPr>
          <w:p w14:paraId="5571F895"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A4E70" w14:textId="77777777" w:rsidR="00857F4D" w:rsidRPr="00857F4D" w:rsidRDefault="00857F4D" w:rsidP="00857F4D">
            <w:pPr>
              <w:suppressAutoHyphens/>
              <w:spacing w:after="0" w:line="240" w:lineRule="auto"/>
              <w:jc w:val="center"/>
              <w:rPr>
                <w:rFonts w:ascii="Calibri" w:eastAsia="Times New Roman" w:hAnsi="Calibri" w:cs="Calibri"/>
                <w:sz w:val="20"/>
                <w:szCs w:val="20"/>
                <w:lang w:val="en-GB" w:eastAsia="el-GR"/>
              </w:rPr>
            </w:pPr>
          </w:p>
        </w:tc>
      </w:tr>
    </w:tbl>
    <w:p w14:paraId="0B7A523E" w14:textId="77777777" w:rsidR="00857F4D" w:rsidRPr="00857F4D" w:rsidRDefault="00857F4D" w:rsidP="00857F4D">
      <w:pPr>
        <w:suppressAutoHyphens/>
        <w:spacing w:after="0" w:line="240" w:lineRule="auto"/>
        <w:jc w:val="both"/>
        <w:rPr>
          <w:rFonts w:ascii="Calibri" w:eastAsia="Times New Roman" w:hAnsi="Calibri" w:cs="Calibri"/>
          <w:sz w:val="20"/>
          <w:szCs w:val="20"/>
          <w:lang w:val="en-GB" w:eastAsia="el-GR"/>
        </w:rPr>
      </w:pPr>
    </w:p>
    <w:p w14:paraId="6EB1C081" w14:textId="77777777" w:rsidR="00857F4D" w:rsidRPr="00857F4D" w:rsidRDefault="00857F4D" w:rsidP="00857F4D">
      <w:pPr>
        <w:suppressAutoHyphens/>
        <w:spacing w:after="0" w:line="240" w:lineRule="auto"/>
        <w:jc w:val="both"/>
        <w:rPr>
          <w:rFonts w:ascii="Calibri" w:eastAsia="Times New Roman" w:hAnsi="Calibri" w:cs="Calibri"/>
          <w:sz w:val="20"/>
          <w:szCs w:val="20"/>
          <w:lang w:val="en-GB" w:eastAsia="el-GR"/>
        </w:rPr>
      </w:pPr>
    </w:p>
    <w:p w14:paraId="3433069B" w14:textId="77777777" w:rsidR="00857F4D" w:rsidRPr="00857F4D" w:rsidRDefault="00857F4D" w:rsidP="00857F4D">
      <w:pPr>
        <w:suppressAutoHyphens/>
        <w:spacing w:after="0" w:line="240" w:lineRule="auto"/>
        <w:ind w:right="484"/>
        <w:jc w:val="right"/>
        <w:rPr>
          <w:rFonts w:ascii="Arial" w:eastAsia="Times New Roman" w:hAnsi="Arial" w:cs="Arial"/>
          <w:sz w:val="16"/>
          <w:szCs w:val="16"/>
          <w:lang w:val="en-GB" w:eastAsia="el-GR"/>
        </w:rPr>
      </w:pPr>
      <w:proofErr w:type="spellStart"/>
      <w:r w:rsidRPr="00857F4D">
        <w:rPr>
          <w:rFonts w:ascii="Arial" w:eastAsia="Times New Roman" w:hAnsi="Arial" w:cs="Arial"/>
          <w:sz w:val="16"/>
          <w:szCs w:val="16"/>
          <w:lang w:val="en-GB" w:eastAsia="el-GR"/>
        </w:rPr>
        <w:t>Ημερομηνί</w:t>
      </w:r>
      <w:proofErr w:type="spellEnd"/>
      <w:r w:rsidRPr="00857F4D">
        <w:rPr>
          <w:rFonts w:ascii="Arial" w:eastAsia="Times New Roman" w:hAnsi="Arial" w:cs="Arial"/>
          <w:sz w:val="16"/>
          <w:szCs w:val="16"/>
          <w:lang w:val="en-GB" w:eastAsia="el-GR"/>
        </w:rPr>
        <w:t xml:space="preserve">α:      </w:t>
      </w:r>
      <w:r w:rsidRPr="00857F4D">
        <w:rPr>
          <w:rFonts w:ascii="Arial" w:eastAsia="Times New Roman" w:hAnsi="Arial" w:cs="Arial"/>
          <w:color w:val="000000"/>
          <w:sz w:val="18"/>
          <w:szCs w:val="16"/>
          <w:lang w:val="en-GB" w:eastAsia="el-GR"/>
        </w:rPr>
        <w:t>…/…/ 20…</w:t>
      </w:r>
    </w:p>
    <w:p w14:paraId="249137F6" w14:textId="77777777" w:rsidR="00857F4D" w:rsidRPr="00857F4D" w:rsidRDefault="00857F4D" w:rsidP="00857F4D">
      <w:pPr>
        <w:suppressAutoHyphens/>
        <w:spacing w:after="0" w:line="240" w:lineRule="auto"/>
        <w:ind w:right="484"/>
        <w:jc w:val="right"/>
        <w:rPr>
          <w:rFonts w:ascii="Arial" w:eastAsia="Times New Roman" w:hAnsi="Arial" w:cs="Arial"/>
          <w:sz w:val="16"/>
          <w:szCs w:val="16"/>
          <w:lang w:val="en-GB" w:eastAsia="el-GR"/>
        </w:rPr>
      </w:pPr>
    </w:p>
    <w:p w14:paraId="721C8F10" w14:textId="77777777" w:rsidR="00857F4D" w:rsidRPr="00857F4D" w:rsidRDefault="00857F4D" w:rsidP="00857F4D">
      <w:pPr>
        <w:suppressAutoHyphens/>
        <w:spacing w:after="0" w:line="240" w:lineRule="auto"/>
        <w:ind w:right="484"/>
        <w:jc w:val="right"/>
        <w:rPr>
          <w:rFonts w:ascii="Arial" w:eastAsia="Times New Roman" w:hAnsi="Arial" w:cs="Arial"/>
          <w:sz w:val="16"/>
          <w:szCs w:val="24"/>
          <w:lang w:eastAsia="el-GR"/>
        </w:rPr>
      </w:pPr>
      <w:r w:rsidRPr="00857F4D">
        <w:rPr>
          <w:rFonts w:ascii="Arial" w:eastAsia="Times New Roman" w:hAnsi="Arial" w:cs="Arial"/>
          <w:sz w:val="16"/>
          <w:szCs w:val="24"/>
          <w:lang w:eastAsia="el-GR"/>
        </w:rPr>
        <w:t>Ο – Η Δηλών</w:t>
      </w:r>
    </w:p>
    <w:p w14:paraId="4CA94994" w14:textId="77777777" w:rsidR="00857F4D" w:rsidRPr="00857F4D" w:rsidRDefault="00857F4D" w:rsidP="00857F4D">
      <w:pPr>
        <w:suppressAutoHyphens/>
        <w:spacing w:after="0" w:line="240" w:lineRule="auto"/>
        <w:jc w:val="right"/>
        <w:rPr>
          <w:rFonts w:ascii="Arial" w:eastAsia="Times New Roman" w:hAnsi="Arial" w:cs="Arial"/>
          <w:sz w:val="16"/>
          <w:szCs w:val="24"/>
          <w:lang w:eastAsia="el-GR"/>
        </w:rPr>
      </w:pPr>
    </w:p>
    <w:p w14:paraId="15789AD8" w14:textId="77777777" w:rsidR="00857F4D" w:rsidRPr="00857F4D" w:rsidRDefault="00857F4D" w:rsidP="00857F4D">
      <w:pPr>
        <w:suppressAutoHyphens/>
        <w:spacing w:after="0" w:line="240" w:lineRule="auto"/>
        <w:jc w:val="right"/>
        <w:rPr>
          <w:rFonts w:ascii="Arial" w:eastAsia="Times New Roman" w:hAnsi="Arial" w:cs="Arial"/>
          <w:sz w:val="16"/>
          <w:szCs w:val="24"/>
          <w:lang w:eastAsia="el-GR"/>
        </w:rPr>
      </w:pPr>
    </w:p>
    <w:p w14:paraId="4ED90F68" w14:textId="77777777" w:rsidR="00857F4D" w:rsidRPr="00857F4D" w:rsidRDefault="00857F4D" w:rsidP="00857F4D">
      <w:pPr>
        <w:suppressAutoHyphens/>
        <w:spacing w:after="0" w:line="240" w:lineRule="auto"/>
        <w:jc w:val="right"/>
        <w:rPr>
          <w:rFonts w:ascii="Arial" w:eastAsia="Times New Roman" w:hAnsi="Arial" w:cs="Arial"/>
          <w:sz w:val="16"/>
          <w:szCs w:val="24"/>
          <w:lang w:eastAsia="el-GR"/>
        </w:rPr>
      </w:pPr>
    </w:p>
    <w:p w14:paraId="7830F8CC" w14:textId="77777777" w:rsidR="00857F4D" w:rsidRPr="00857F4D" w:rsidRDefault="00857F4D" w:rsidP="00857F4D">
      <w:pPr>
        <w:suppressAutoHyphens/>
        <w:spacing w:after="0" w:line="240" w:lineRule="auto"/>
        <w:jc w:val="right"/>
        <w:rPr>
          <w:rFonts w:ascii="Arial" w:eastAsia="Times New Roman" w:hAnsi="Arial" w:cs="Arial"/>
          <w:sz w:val="16"/>
          <w:szCs w:val="24"/>
          <w:lang w:eastAsia="el-GR"/>
        </w:rPr>
      </w:pPr>
    </w:p>
    <w:p w14:paraId="09C59928" w14:textId="77777777" w:rsidR="00857F4D" w:rsidRPr="00857F4D" w:rsidRDefault="00857F4D" w:rsidP="00857F4D">
      <w:pPr>
        <w:suppressAutoHyphens/>
        <w:spacing w:after="0" w:line="240" w:lineRule="auto"/>
        <w:ind w:right="484"/>
        <w:jc w:val="right"/>
        <w:rPr>
          <w:rFonts w:ascii="Arial" w:eastAsia="Times New Roman" w:hAnsi="Arial" w:cs="Arial"/>
          <w:sz w:val="16"/>
          <w:szCs w:val="24"/>
          <w:lang w:eastAsia="el-GR"/>
        </w:rPr>
      </w:pPr>
      <w:r w:rsidRPr="00857F4D">
        <w:rPr>
          <w:rFonts w:ascii="Arial" w:eastAsia="Times New Roman" w:hAnsi="Arial" w:cs="Arial"/>
          <w:sz w:val="16"/>
          <w:szCs w:val="24"/>
          <w:lang w:eastAsia="el-GR"/>
        </w:rPr>
        <w:t>(Υπογραφή)</w:t>
      </w:r>
    </w:p>
    <w:p w14:paraId="7C914E7F" w14:textId="77777777" w:rsidR="00857F4D" w:rsidRPr="00857F4D" w:rsidRDefault="00857F4D" w:rsidP="00857F4D">
      <w:pPr>
        <w:suppressAutoHyphens/>
        <w:spacing w:after="0" w:line="240" w:lineRule="auto"/>
        <w:jc w:val="both"/>
        <w:rPr>
          <w:rFonts w:ascii="Arial" w:eastAsia="Times New Roman" w:hAnsi="Arial" w:cs="Times New Roman"/>
          <w:sz w:val="18"/>
          <w:szCs w:val="24"/>
          <w:lang w:eastAsia="el-GR"/>
        </w:rPr>
      </w:pPr>
    </w:p>
    <w:p w14:paraId="6D7D5C77" w14:textId="77777777" w:rsidR="00857F4D" w:rsidRPr="00857F4D" w:rsidRDefault="00857F4D" w:rsidP="00857F4D">
      <w:pPr>
        <w:suppressAutoHyphens/>
        <w:spacing w:after="0" w:line="240" w:lineRule="auto"/>
        <w:jc w:val="both"/>
        <w:rPr>
          <w:rFonts w:ascii="Arial" w:eastAsia="Times New Roman" w:hAnsi="Arial" w:cs="Times New Roman"/>
          <w:sz w:val="16"/>
          <w:szCs w:val="16"/>
          <w:lang w:eastAsia="el-GR"/>
        </w:rPr>
      </w:pPr>
    </w:p>
    <w:p w14:paraId="7D5124A8" w14:textId="77777777" w:rsidR="00857F4D" w:rsidRPr="00857F4D" w:rsidRDefault="00857F4D" w:rsidP="00857F4D">
      <w:pPr>
        <w:suppressAutoHyphens/>
        <w:spacing w:after="0" w:line="240" w:lineRule="auto"/>
        <w:ind w:left="-180"/>
        <w:jc w:val="both"/>
        <w:rPr>
          <w:rFonts w:ascii="Arial" w:eastAsia="Times New Roman" w:hAnsi="Arial" w:cs="Arial"/>
          <w:sz w:val="16"/>
          <w:szCs w:val="16"/>
          <w:lang w:eastAsia="el-GR"/>
        </w:rPr>
      </w:pPr>
      <w:r w:rsidRPr="00857F4D">
        <w:rPr>
          <w:rFonts w:ascii="Arial" w:eastAsia="Times New Roman" w:hAnsi="Arial" w:cs="Arial"/>
          <w:sz w:val="16"/>
          <w:szCs w:val="16"/>
          <w:lang w:eastAsia="el-GR"/>
        </w:rPr>
        <w:t>(1) Αναγράφεται από τον ενδιαφερόμενο πολίτη ή Αρχή ή η Υπηρεσία του δημόσιου τομέα, που απευθύνεται η αίτηση.</w:t>
      </w:r>
    </w:p>
    <w:p w14:paraId="2CF842BC" w14:textId="77777777" w:rsidR="00857F4D" w:rsidRPr="00857F4D" w:rsidRDefault="00857F4D" w:rsidP="00857F4D">
      <w:pPr>
        <w:suppressAutoHyphens/>
        <w:spacing w:after="0" w:line="240" w:lineRule="auto"/>
        <w:ind w:left="-180"/>
        <w:jc w:val="both"/>
        <w:rPr>
          <w:rFonts w:ascii="Arial" w:eastAsia="Times New Roman" w:hAnsi="Arial" w:cs="Arial"/>
          <w:sz w:val="16"/>
          <w:szCs w:val="16"/>
          <w:lang w:eastAsia="el-GR"/>
        </w:rPr>
      </w:pPr>
      <w:r w:rsidRPr="00857F4D">
        <w:rPr>
          <w:rFonts w:ascii="Arial" w:eastAsia="Times New Roman" w:hAnsi="Arial" w:cs="Arial"/>
          <w:sz w:val="16"/>
          <w:szCs w:val="16"/>
          <w:lang w:eastAsia="el-GR"/>
        </w:rPr>
        <w:t xml:space="preserve">(2) Αναγράφεται ολογράφως. </w:t>
      </w:r>
    </w:p>
    <w:p w14:paraId="4B24E9F5" w14:textId="77777777" w:rsidR="00857F4D" w:rsidRPr="00857F4D" w:rsidRDefault="00857F4D" w:rsidP="00857F4D">
      <w:pPr>
        <w:suppressAutoHyphens/>
        <w:spacing w:after="0" w:line="240" w:lineRule="auto"/>
        <w:ind w:left="-180"/>
        <w:jc w:val="both"/>
        <w:rPr>
          <w:rFonts w:ascii="Arial" w:eastAsia="Times New Roman" w:hAnsi="Arial" w:cs="Arial"/>
          <w:sz w:val="16"/>
          <w:szCs w:val="16"/>
          <w:lang w:eastAsia="el-GR"/>
        </w:rPr>
      </w:pPr>
      <w:r w:rsidRPr="00857F4D">
        <w:rPr>
          <w:rFonts w:ascii="Arial" w:eastAsia="Times New Roman" w:hAnsi="Arial" w:cs="Arial"/>
          <w:sz w:val="16"/>
          <w:szCs w:val="16"/>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23036AA" w14:textId="77777777" w:rsidR="00857F4D" w:rsidRPr="00857F4D" w:rsidRDefault="00857F4D" w:rsidP="00857F4D">
      <w:pPr>
        <w:suppressAutoHyphens/>
        <w:spacing w:after="0" w:line="240" w:lineRule="auto"/>
        <w:ind w:left="-180"/>
        <w:jc w:val="both"/>
        <w:rPr>
          <w:rFonts w:ascii="Arial" w:eastAsia="Times New Roman" w:hAnsi="Arial" w:cs="Arial"/>
          <w:sz w:val="16"/>
          <w:szCs w:val="16"/>
          <w:lang w:eastAsia="el-GR"/>
        </w:rPr>
      </w:pPr>
      <w:r w:rsidRPr="00857F4D">
        <w:rPr>
          <w:rFonts w:ascii="Arial" w:eastAsia="Times New Roman" w:hAnsi="Arial" w:cs="Arial"/>
          <w:sz w:val="16"/>
          <w:szCs w:val="16"/>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6EAE0FB7" w14:textId="77777777" w:rsidR="00857F4D" w:rsidRPr="00857F4D" w:rsidRDefault="00857F4D" w:rsidP="00857F4D">
      <w:pPr>
        <w:keepNext/>
        <w:suppressAutoHyphens/>
        <w:spacing w:after="0" w:line="240" w:lineRule="auto"/>
        <w:jc w:val="center"/>
        <w:outlineLvl w:val="2"/>
        <w:rPr>
          <w:rFonts w:ascii="Arial" w:eastAsia="Times New Roman" w:hAnsi="Arial" w:cs="Arial"/>
          <w:b/>
          <w:bCs/>
          <w:sz w:val="16"/>
          <w:szCs w:val="16"/>
          <w:vertAlign w:val="superscript"/>
          <w:lang w:eastAsia="el-GR"/>
        </w:rPr>
      </w:pPr>
    </w:p>
    <w:p w14:paraId="269DD844" w14:textId="77777777" w:rsidR="00857F4D" w:rsidRPr="00857F4D" w:rsidRDefault="00857F4D" w:rsidP="00857F4D">
      <w:pPr>
        <w:tabs>
          <w:tab w:val="left" w:pos="567"/>
          <w:tab w:val="left" w:pos="1134"/>
          <w:tab w:val="left" w:pos="1701"/>
        </w:tabs>
        <w:suppressAutoHyphens/>
        <w:spacing w:before="120" w:after="0" w:line="240" w:lineRule="auto"/>
        <w:ind w:right="566"/>
        <w:jc w:val="both"/>
        <w:rPr>
          <w:rFonts w:ascii="Calibri" w:eastAsia="Times New Roman" w:hAnsi="Calibri" w:cs="Calibri"/>
          <w:sz w:val="20"/>
          <w:szCs w:val="20"/>
          <w:lang w:eastAsia="zh-CN"/>
        </w:rPr>
      </w:pPr>
      <w:r w:rsidRPr="00857F4D">
        <w:rPr>
          <w:rFonts w:ascii="Calibri" w:eastAsia="Times New Roman" w:hAnsi="Calibri" w:cs="Calibri"/>
          <w:sz w:val="20"/>
          <w:szCs w:val="20"/>
          <w:lang w:eastAsia="zh-CN"/>
        </w:rPr>
        <w:br w:type="page"/>
      </w:r>
    </w:p>
    <w:p w14:paraId="07645B2F" w14:textId="77777777" w:rsidR="001771E5" w:rsidRPr="00857F4D" w:rsidRDefault="001771E5" w:rsidP="00857F4D"/>
    <w:sectPr w:rsidR="001771E5" w:rsidRPr="00857F4D" w:rsidSect="007F5558">
      <w:headerReference w:type="default" r:id="rId8"/>
      <w:footerReference w:type="default" r:id="rId9"/>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A074" w14:textId="77777777" w:rsidR="00231076" w:rsidRDefault="00231076" w:rsidP="0092654E">
      <w:pPr>
        <w:spacing w:after="0" w:line="240" w:lineRule="auto"/>
      </w:pPr>
      <w:r>
        <w:separator/>
      </w:r>
    </w:p>
  </w:endnote>
  <w:endnote w:type="continuationSeparator" w:id="0">
    <w:p w14:paraId="3289C224" w14:textId="77777777" w:rsidR="00231076" w:rsidRDefault="00231076" w:rsidP="0092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69" w:type="dxa"/>
      <w:tblLook w:val="04A0" w:firstRow="1" w:lastRow="0" w:firstColumn="1" w:lastColumn="0" w:noHBand="0" w:noVBand="1"/>
    </w:tblPr>
    <w:tblGrid>
      <w:gridCol w:w="8991"/>
      <w:gridCol w:w="222"/>
      <w:gridCol w:w="222"/>
    </w:tblGrid>
    <w:tr w:rsidR="0092654E" w:rsidRPr="00A10EBD" w14:paraId="12D74C79" w14:textId="77777777" w:rsidTr="0092654E">
      <w:trPr>
        <w:trHeight w:val="1156"/>
      </w:trPr>
      <w:tc>
        <w:tcPr>
          <w:tcW w:w="3708" w:type="dxa"/>
          <w:tcBorders>
            <w:top w:val="single" w:sz="4" w:space="0" w:color="auto"/>
          </w:tcBorders>
          <w:shd w:val="clear" w:color="auto" w:fill="auto"/>
        </w:tcPr>
        <w:p w14:paraId="4E232874" w14:textId="3E44726C" w:rsidR="0092654E" w:rsidRPr="00A10EBD" w:rsidRDefault="00AF7839" w:rsidP="000169BA">
          <w:pPr>
            <w:tabs>
              <w:tab w:val="center" w:pos="4153"/>
              <w:tab w:val="right" w:pos="8306"/>
            </w:tabs>
            <w:spacing w:after="0" w:line="240" w:lineRule="auto"/>
            <w:rPr>
              <w:rFonts w:ascii="Garamond" w:eastAsia="Times New Roman" w:hAnsi="Garamond" w:cs="Times New Roman"/>
              <w:color w:val="000000"/>
              <w:sz w:val="24"/>
              <w:szCs w:val="24"/>
              <w:lang w:eastAsia="el-GR"/>
            </w:rPr>
          </w:pPr>
          <w:r w:rsidRPr="00AF7839">
            <w:rPr>
              <w:rFonts w:ascii="Calibri" w:eastAsia="Times New Roman" w:hAnsi="Calibri" w:cs="Calibri"/>
              <w:noProof/>
              <w:szCs w:val="24"/>
              <w:lang w:eastAsia="el-GR"/>
            </w:rPr>
            <w:drawing>
              <wp:inline distT="0" distB="0" distL="0" distR="0" wp14:anchorId="62E67099" wp14:editId="3D7A95D8">
                <wp:extent cx="5572125" cy="808334"/>
                <wp:effectExtent l="0" t="0" r="0"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1"/>
                        <a:stretch>
                          <a:fillRect/>
                        </a:stretch>
                      </pic:blipFill>
                      <pic:spPr>
                        <a:xfrm>
                          <a:off x="0" y="0"/>
                          <a:ext cx="5601147" cy="812544"/>
                        </a:xfrm>
                        <a:prstGeom prst="rect">
                          <a:avLst/>
                        </a:prstGeom>
                      </pic:spPr>
                    </pic:pic>
                  </a:graphicData>
                </a:graphic>
              </wp:inline>
            </w:drawing>
          </w:r>
        </w:p>
      </w:tc>
      <w:tc>
        <w:tcPr>
          <w:tcW w:w="2735" w:type="dxa"/>
          <w:tcBorders>
            <w:top w:val="single" w:sz="4" w:space="0" w:color="auto"/>
          </w:tcBorders>
          <w:shd w:val="clear" w:color="auto" w:fill="auto"/>
        </w:tcPr>
        <w:p w14:paraId="7EAD6F4A" w14:textId="77777777" w:rsidR="0092654E" w:rsidRPr="00A10EBD" w:rsidRDefault="0092654E" w:rsidP="00F916B7">
          <w:pPr>
            <w:tabs>
              <w:tab w:val="center" w:pos="4153"/>
              <w:tab w:val="right" w:pos="8306"/>
            </w:tabs>
            <w:spacing w:after="0" w:line="240" w:lineRule="auto"/>
            <w:rPr>
              <w:rFonts w:ascii="Garamond" w:eastAsia="Times New Roman" w:hAnsi="Garamond" w:cs="Times New Roman"/>
              <w:color w:val="000000"/>
              <w:sz w:val="24"/>
              <w:szCs w:val="24"/>
              <w:lang w:eastAsia="el-GR"/>
            </w:rPr>
          </w:pPr>
        </w:p>
      </w:tc>
      <w:tc>
        <w:tcPr>
          <w:tcW w:w="2526" w:type="dxa"/>
          <w:tcBorders>
            <w:top w:val="single" w:sz="4" w:space="0" w:color="auto"/>
          </w:tcBorders>
          <w:shd w:val="clear" w:color="auto" w:fill="auto"/>
        </w:tcPr>
        <w:p w14:paraId="6B7C18FB" w14:textId="5063139C" w:rsidR="0092654E" w:rsidRPr="00A10EBD" w:rsidRDefault="0092654E" w:rsidP="00B46B99">
          <w:pPr>
            <w:tabs>
              <w:tab w:val="left" w:pos="928"/>
            </w:tabs>
            <w:spacing w:after="0" w:line="240" w:lineRule="auto"/>
            <w:ind w:right="-154"/>
            <w:rPr>
              <w:rFonts w:ascii="Garamond" w:eastAsia="Times New Roman" w:hAnsi="Garamond" w:cs="Times New Roman"/>
              <w:color w:val="000000"/>
              <w:sz w:val="24"/>
              <w:szCs w:val="24"/>
              <w:lang w:eastAsia="el-GR"/>
            </w:rPr>
          </w:pPr>
        </w:p>
      </w:tc>
    </w:tr>
  </w:tbl>
  <w:p w14:paraId="689D7806" w14:textId="77777777" w:rsidR="0092654E" w:rsidRDefault="0092654E" w:rsidP="009265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FABB" w14:textId="77777777" w:rsidR="00231076" w:rsidRDefault="00231076" w:rsidP="0092654E">
      <w:pPr>
        <w:spacing w:after="0" w:line="240" w:lineRule="auto"/>
      </w:pPr>
      <w:r>
        <w:separator/>
      </w:r>
    </w:p>
  </w:footnote>
  <w:footnote w:type="continuationSeparator" w:id="0">
    <w:p w14:paraId="55DF78C1" w14:textId="77777777" w:rsidR="00231076" w:rsidRDefault="00231076" w:rsidP="0092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9DD9" w14:textId="752269AE" w:rsidR="0092654E" w:rsidRDefault="001771E5" w:rsidP="001771E5">
    <w:pPr>
      <w:pStyle w:val="a5"/>
      <w:tabs>
        <w:tab w:val="left" w:pos="2843"/>
        <w:tab w:val="right" w:pos="830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B481DCE"/>
    <w:name w:val="WW8Num7"/>
    <w:lvl w:ilvl="0">
      <w:start w:val="1"/>
      <w:numFmt w:val="decimal"/>
      <w:lvlText w:val="%1."/>
      <w:lvlJc w:val="left"/>
      <w:pPr>
        <w:tabs>
          <w:tab w:val="num" w:pos="502"/>
        </w:tabs>
        <w:ind w:left="502" w:hanging="360"/>
      </w:pPr>
      <w:rPr>
        <w:rFonts w:asciiTheme="minorHAnsi" w:hAnsiTheme="minorHAnsi" w:cstheme="minorHAnsi" w:hint="default"/>
        <w:b w:val="0"/>
        <w:bCs w:val="0"/>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903A1D"/>
    <w:multiLevelType w:val="hybridMultilevel"/>
    <w:tmpl w:val="8FB8F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781341771">
    <w:abstractNumId w:val="1"/>
  </w:num>
  <w:num w:numId="2" w16cid:durableId="105331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EA"/>
    <w:rsid w:val="000070CE"/>
    <w:rsid w:val="000169BA"/>
    <w:rsid w:val="000176AD"/>
    <w:rsid w:val="0007526C"/>
    <w:rsid w:val="001007D9"/>
    <w:rsid w:val="001136F1"/>
    <w:rsid w:val="001771E5"/>
    <w:rsid w:val="001D3C59"/>
    <w:rsid w:val="001D6B83"/>
    <w:rsid w:val="00231076"/>
    <w:rsid w:val="0023305E"/>
    <w:rsid w:val="00233E81"/>
    <w:rsid w:val="00236881"/>
    <w:rsid w:val="0045698F"/>
    <w:rsid w:val="0046072B"/>
    <w:rsid w:val="004910CE"/>
    <w:rsid w:val="004D1334"/>
    <w:rsid w:val="004D4A99"/>
    <w:rsid w:val="0051228C"/>
    <w:rsid w:val="00526480"/>
    <w:rsid w:val="00657D13"/>
    <w:rsid w:val="006656E4"/>
    <w:rsid w:val="00665EEA"/>
    <w:rsid w:val="00670A6F"/>
    <w:rsid w:val="007E18C5"/>
    <w:rsid w:val="007F5558"/>
    <w:rsid w:val="008237C5"/>
    <w:rsid w:val="00857F4D"/>
    <w:rsid w:val="009152D5"/>
    <w:rsid w:val="0092654E"/>
    <w:rsid w:val="00973EAC"/>
    <w:rsid w:val="009F58C9"/>
    <w:rsid w:val="00AF0796"/>
    <w:rsid w:val="00AF5B2A"/>
    <w:rsid w:val="00AF7839"/>
    <w:rsid w:val="00B46B99"/>
    <w:rsid w:val="00B7085F"/>
    <w:rsid w:val="00BC2B30"/>
    <w:rsid w:val="00C61E0C"/>
    <w:rsid w:val="00D11D2B"/>
    <w:rsid w:val="00DA6337"/>
    <w:rsid w:val="00E32CAF"/>
    <w:rsid w:val="00E36807"/>
    <w:rsid w:val="00E91F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3AE"/>
  <w15:docId w15:val="{42748FC8-BD50-4389-9862-B8AF7818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EEA"/>
    <w:pPr>
      <w:ind w:left="720"/>
      <w:contextualSpacing/>
    </w:pPr>
  </w:style>
  <w:style w:type="character" w:styleId="-">
    <w:name w:val="Hyperlink"/>
    <w:uiPriority w:val="99"/>
    <w:unhideWhenUsed/>
    <w:rsid w:val="00665EEA"/>
    <w:rPr>
      <w:color w:val="0000FF"/>
      <w:u w:val="single"/>
    </w:rPr>
  </w:style>
  <w:style w:type="paragraph" w:styleId="a4">
    <w:name w:val="Balloon Text"/>
    <w:basedOn w:val="a"/>
    <w:link w:val="Char"/>
    <w:uiPriority w:val="99"/>
    <w:semiHidden/>
    <w:unhideWhenUsed/>
    <w:rsid w:val="00665EE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65EEA"/>
    <w:rPr>
      <w:rFonts w:ascii="Tahoma" w:hAnsi="Tahoma" w:cs="Tahoma"/>
      <w:sz w:val="16"/>
      <w:szCs w:val="16"/>
    </w:rPr>
  </w:style>
  <w:style w:type="paragraph" w:styleId="a5">
    <w:name w:val="header"/>
    <w:basedOn w:val="a"/>
    <w:link w:val="Char0"/>
    <w:unhideWhenUsed/>
    <w:rsid w:val="0092654E"/>
    <w:pPr>
      <w:tabs>
        <w:tab w:val="center" w:pos="4320"/>
        <w:tab w:val="right" w:pos="8640"/>
      </w:tabs>
      <w:spacing w:after="0" w:line="240" w:lineRule="auto"/>
    </w:pPr>
  </w:style>
  <w:style w:type="character" w:customStyle="1" w:styleId="Char0">
    <w:name w:val="Κεφαλίδα Char"/>
    <w:basedOn w:val="a0"/>
    <w:link w:val="a5"/>
    <w:uiPriority w:val="99"/>
    <w:rsid w:val="0092654E"/>
  </w:style>
  <w:style w:type="paragraph" w:styleId="a6">
    <w:name w:val="footer"/>
    <w:basedOn w:val="a"/>
    <w:link w:val="Char1"/>
    <w:uiPriority w:val="99"/>
    <w:unhideWhenUsed/>
    <w:rsid w:val="0092654E"/>
    <w:pPr>
      <w:tabs>
        <w:tab w:val="center" w:pos="4320"/>
        <w:tab w:val="right" w:pos="8640"/>
      </w:tabs>
      <w:spacing w:after="0" w:line="240" w:lineRule="auto"/>
    </w:pPr>
  </w:style>
  <w:style w:type="character" w:customStyle="1" w:styleId="Char1">
    <w:name w:val="Υποσέλιδο Char"/>
    <w:basedOn w:val="a0"/>
    <w:link w:val="a6"/>
    <w:uiPriority w:val="99"/>
    <w:rsid w:val="0092654E"/>
  </w:style>
  <w:style w:type="table" w:customStyle="1" w:styleId="TableNormal">
    <w:name w:val="Table Normal"/>
    <w:uiPriority w:val="2"/>
    <w:semiHidden/>
    <w:unhideWhenUsed/>
    <w:qFormat/>
    <w:rsid w:val="00657D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7D13"/>
    <w:pPr>
      <w:widowControl w:val="0"/>
      <w:autoSpaceDE w:val="0"/>
      <w:autoSpaceDN w:val="0"/>
      <w:spacing w:after="0" w:line="240" w:lineRule="auto"/>
    </w:pPr>
    <w:rPr>
      <w:rFonts w:ascii="Arial" w:eastAsia="Arial" w:hAnsi="Arial" w:cs="Arial"/>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EF04-6450-4CB5-A6FE-7CB0CA2B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1192</Words>
  <Characters>6437</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i.papagianni</dc:creator>
  <cp:lastModifiedBy>Γεωργία Παλαιάκη</cp:lastModifiedBy>
  <cp:revision>6</cp:revision>
  <dcterms:created xsi:type="dcterms:W3CDTF">2022-04-15T10:45:00Z</dcterms:created>
  <dcterms:modified xsi:type="dcterms:W3CDTF">2022-08-09T09:39:00Z</dcterms:modified>
</cp:coreProperties>
</file>